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3C824" w14:textId="2E3BBB2E" w:rsidR="00D74D7A" w:rsidRDefault="00D74D7A" w:rsidP="00D74D7A">
      <w:pPr>
        <w:jc w:val="right"/>
        <w:rPr>
          <w:rFonts w:ascii="Tahoma" w:hAnsi="Tahoma" w:cs="Tahoma"/>
          <w:b/>
          <w:bCs/>
          <w:color w:val="000000"/>
          <w:sz w:val="18"/>
          <w:szCs w:val="18"/>
        </w:rPr>
      </w:pPr>
      <w:r w:rsidRPr="001D455E">
        <w:rPr>
          <w:rFonts w:ascii="Tahoma" w:hAnsi="Tahoma" w:cs="Tahoma"/>
          <w:b/>
          <w:bCs/>
          <w:color w:val="000000"/>
          <w:sz w:val="18"/>
          <w:szCs w:val="18"/>
        </w:rPr>
        <w:t>Tender No: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sidR="0046286C">
        <w:rPr>
          <w:rFonts w:ascii="Tahoma" w:hAnsi="Tahoma" w:cs="Tahoma"/>
          <w:b/>
          <w:bCs/>
          <w:color w:val="000000"/>
          <w:sz w:val="18"/>
          <w:szCs w:val="18"/>
        </w:rPr>
        <w:t>873</w:t>
      </w:r>
    </w:p>
    <w:p w14:paraId="26F3C3AD" w14:textId="77777777" w:rsidR="0046286C" w:rsidRPr="001D455E" w:rsidRDefault="0046286C" w:rsidP="00D74D7A">
      <w:pPr>
        <w:jc w:val="right"/>
        <w:rPr>
          <w:rFonts w:ascii="Tahoma" w:hAnsi="Tahoma" w:cs="Tahoma"/>
          <w:b/>
          <w:bCs/>
          <w:color w:val="000000"/>
          <w:sz w:val="18"/>
          <w:szCs w:val="18"/>
          <w:u w:val="single"/>
        </w:rPr>
      </w:pPr>
    </w:p>
    <w:p w14:paraId="1F71F621" w14:textId="77777777" w:rsidR="00D74D7A" w:rsidRPr="001D455E" w:rsidRDefault="00D74D7A" w:rsidP="00D74D7A">
      <w:pPr>
        <w:pStyle w:val="NormalWeb"/>
        <w:spacing w:before="0" w:beforeAutospacing="0" w:after="0" w:afterAutospacing="0"/>
        <w:jc w:val="center"/>
        <w:rPr>
          <w:rFonts w:ascii="Tahoma" w:hAnsi="Tahoma" w:cs="Tahoma"/>
          <w:sz w:val="28"/>
          <w:szCs w:val="28"/>
        </w:rPr>
      </w:pPr>
      <w:r w:rsidRPr="001D455E">
        <w:rPr>
          <w:rFonts w:ascii="Tahoma" w:hAnsi="Tahoma" w:cs="Tahoma"/>
          <w:b/>
          <w:bCs/>
          <w:color w:val="000000"/>
          <w:sz w:val="28"/>
          <w:szCs w:val="28"/>
          <w:u w:val="single"/>
        </w:rPr>
        <w:t>The LNM Institute of Information Technology, Jaipur</w:t>
      </w:r>
    </w:p>
    <w:p w14:paraId="41640CF9" w14:textId="77777777" w:rsidR="0046286C" w:rsidRDefault="0046286C" w:rsidP="00D74D7A">
      <w:pPr>
        <w:pStyle w:val="NormalWeb"/>
        <w:spacing w:before="0" w:beforeAutospacing="0" w:after="0" w:afterAutospacing="0"/>
        <w:jc w:val="center"/>
        <w:rPr>
          <w:rFonts w:ascii="Tahoma" w:hAnsi="Tahoma" w:cs="Tahoma"/>
          <w:b/>
          <w:bCs/>
          <w:color w:val="000000"/>
          <w:sz w:val="18"/>
          <w:szCs w:val="18"/>
          <w:u w:val="single"/>
        </w:rPr>
      </w:pPr>
    </w:p>
    <w:p w14:paraId="71FC1CF0" w14:textId="70A6930B" w:rsidR="00D74D7A" w:rsidRPr="001D455E" w:rsidRDefault="00D74D7A" w:rsidP="00D74D7A">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u w:val="single"/>
        </w:rPr>
        <w:t>TENDER NOTICE</w:t>
      </w:r>
    </w:p>
    <w:p w14:paraId="6FEF11EE" w14:textId="66B81FEF"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8FC348" w14:textId="7367FD16" w:rsidR="00D74D7A" w:rsidRPr="0048270C" w:rsidRDefault="00D74D7A" w:rsidP="00D74D7A">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 xml:space="preserve">for </w:t>
      </w:r>
      <w:r w:rsidRPr="00D74D7A">
        <w:rPr>
          <w:rFonts w:ascii="Tahoma" w:hAnsi="Tahoma" w:cs="Tahoma"/>
          <w:b/>
          <w:sz w:val="18"/>
          <w:szCs w:val="18"/>
        </w:rPr>
        <w:t>“Supply of Tabletop 3 Axis CNC Router Kit (for CRIA)”</w:t>
      </w:r>
      <w:r w:rsidRPr="00D74D7A">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1</w:t>
      </w:r>
      <w:r w:rsidR="0046286C">
        <w:rPr>
          <w:rFonts w:ascii="Tahoma" w:hAnsi="Tahoma" w:cs="Tahoma"/>
          <w:color w:val="000000"/>
          <w:sz w:val="18"/>
          <w:szCs w:val="18"/>
        </w:rPr>
        <w:t>0</w:t>
      </w:r>
      <w:r w:rsidRPr="0048270C">
        <w:rPr>
          <w:rFonts w:ascii="Tahoma" w:hAnsi="Tahoma" w:cs="Tahoma"/>
          <w:color w:val="000000"/>
          <w:sz w:val="18"/>
          <w:szCs w:val="18"/>
        </w:rPr>
        <w:t>.0</w:t>
      </w:r>
      <w:r>
        <w:rPr>
          <w:rFonts w:ascii="Tahoma" w:hAnsi="Tahoma" w:cs="Tahoma"/>
          <w:color w:val="000000"/>
          <w:sz w:val="18"/>
          <w:szCs w:val="18"/>
        </w:rPr>
        <w:t>1</w:t>
      </w:r>
      <w:r w:rsidRPr="0048270C">
        <w:rPr>
          <w:rFonts w:ascii="Tahoma" w:hAnsi="Tahoma" w:cs="Tahoma"/>
          <w:color w:val="000000"/>
          <w:sz w:val="18"/>
          <w:szCs w:val="18"/>
        </w:rPr>
        <w:t>.202</w:t>
      </w:r>
      <w:r>
        <w:rPr>
          <w:rFonts w:ascii="Tahoma" w:hAnsi="Tahoma" w:cs="Tahoma"/>
          <w:color w:val="000000"/>
          <w:sz w:val="18"/>
          <w:szCs w:val="18"/>
        </w:rPr>
        <w:t>5</w:t>
      </w:r>
      <w:r w:rsidRPr="00D74D7A">
        <w:rPr>
          <w:rFonts w:ascii="Tahoma" w:hAnsi="Tahoma" w:cs="Tahoma"/>
          <w:color w:val="000000"/>
          <w:sz w:val="18"/>
          <w:szCs w:val="18"/>
          <w:shd w:val="clear" w:color="auto" w:fill="FFFF00"/>
        </w:rPr>
        <w:t>.</w:t>
      </w:r>
    </w:p>
    <w:p w14:paraId="434389AE" w14:textId="77777777" w:rsidR="00D74D7A" w:rsidRPr="001D455E" w:rsidRDefault="00D74D7A" w:rsidP="00D74D7A">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1105C0F7" w14:textId="77777777" w:rsidR="00D74D7A" w:rsidRPr="001D455E" w:rsidRDefault="00D74D7A" w:rsidP="00D74D7A">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24C874A9" w14:textId="77777777"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9304253" w14:textId="77777777" w:rsidR="00D74D7A" w:rsidRPr="001D455E" w:rsidRDefault="00D74D7A" w:rsidP="00D74D7A">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0B6D3635" w14:textId="77777777" w:rsidR="00D74D7A" w:rsidRPr="001D455E" w:rsidRDefault="00D74D7A" w:rsidP="00D74D7A">
      <w:pPr>
        <w:rPr>
          <w:rFonts w:ascii="Tahoma" w:hAnsi="Tahoma" w:cs="Tahoma"/>
          <w:sz w:val="18"/>
          <w:szCs w:val="18"/>
        </w:rPr>
      </w:pPr>
    </w:p>
    <w:p w14:paraId="77C550BD" w14:textId="77777777" w:rsidR="00D74D7A" w:rsidRPr="001D455E" w:rsidRDefault="00D74D7A" w:rsidP="00D74D7A">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67B7596B" w14:textId="77777777" w:rsidR="00D74D7A" w:rsidRPr="001D455E" w:rsidRDefault="00D74D7A" w:rsidP="00D74D7A">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7FEE5A53" w14:textId="77777777" w:rsidR="00D74D7A" w:rsidRPr="001D455E" w:rsidRDefault="00D74D7A" w:rsidP="00D74D7A">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760C170A" w14:textId="77777777" w:rsidR="00D74D7A" w:rsidRPr="001D455E" w:rsidRDefault="00D74D7A" w:rsidP="00D74D7A">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48DCC242" w14:textId="77777777" w:rsidR="00D74D7A" w:rsidRPr="001D455E" w:rsidRDefault="00D74D7A" w:rsidP="00D74D7A">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5" w:history="1">
        <w:r w:rsidRPr="001D455E">
          <w:rPr>
            <w:rFonts w:ascii="Tahoma" w:hAnsi="Tahoma" w:cs="Tahoma"/>
            <w:color w:val="000000"/>
            <w:sz w:val="18"/>
            <w:szCs w:val="18"/>
          </w:rPr>
          <w:t>directoroffice@lnmiit.ac.in</w:t>
        </w:r>
      </w:hyperlink>
    </w:p>
    <w:p w14:paraId="58153FE8" w14:textId="77777777" w:rsidR="00D74D7A" w:rsidRPr="001D455E" w:rsidRDefault="00D74D7A" w:rsidP="00D74D7A">
      <w:pPr>
        <w:rPr>
          <w:rFonts w:ascii="Tahoma" w:hAnsi="Tahoma" w:cs="Tahoma"/>
          <w:sz w:val="18"/>
          <w:szCs w:val="18"/>
        </w:rPr>
      </w:pPr>
    </w:p>
    <w:p w14:paraId="424190A1" w14:textId="7A5EB9BF"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68565929" w14:textId="77777777"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53A77094" w14:textId="77777777" w:rsidR="00D74D7A" w:rsidRPr="001D455E" w:rsidRDefault="00D74D7A" w:rsidP="00D74D7A">
      <w:pPr>
        <w:rPr>
          <w:rFonts w:ascii="Tahoma" w:hAnsi="Tahoma" w:cs="Tahoma"/>
          <w:sz w:val="18"/>
          <w:szCs w:val="18"/>
        </w:rPr>
      </w:pPr>
    </w:p>
    <w:p w14:paraId="5996D32D" w14:textId="77777777" w:rsidR="00D74D7A" w:rsidRPr="001D455E" w:rsidRDefault="00D74D7A" w:rsidP="00D74D7A">
      <w:pPr>
        <w:pStyle w:val="NormalWeb"/>
        <w:spacing w:before="0" w:beforeAutospacing="0" w:after="0" w:afterAutospacing="0"/>
        <w:jc w:val="both"/>
        <w:rPr>
          <w:rFonts w:ascii="Tahoma" w:hAnsi="Tahoma" w:cs="Tahoma"/>
          <w:sz w:val="18"/>
          <w:szCs w:val="18"/>
        </w:rPr>
      </w:pPr>
      <w:hyperlink r:id="rId6"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0A305764" w14:textId="77777777" w:rsidR="00D74D7A" w:rsidRPr="001D455E" w:rsidRDefault="00D74D7A" w:rsidP="00D74D7A">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7B955C55" w14:textId="77777777" w:rsidR="00D74D7A" w:rsidRPr="001D455E" w:rsidRDefault="00D74D7A" w:rsidP="00D74D7A">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2C04343F" w14:textId="77777777" w:rsidR="00D74D7A" w:rsidRPr="001D455E" w:rsidRDefault="00D74D7A" w:rsidP="00D74D7A">
      <w:pPr>
        <w:rPr>
          <w:rFonts w:ascii="Tahoma" w:hAnsi="Tahoma" w:cs="Tahoma"/>
          <w:sz w:val="18"/>
          <w:szCs w:val="18"/>
        </w:rPr>
      </w:pPr>
    </w:p>
    <w:p w14:paraId="38552908" w14:textId="77777777" w:rsidR="00D74D7A" w:rsidRPr="001D455E" w:rsidRDefault="00D74D7A" w:rsidP="00D74D7A">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3613F112" w14:textId="77777777" w:rsidR="00D74D7A" w:rsidRPr="001D455E" w:rsidRDefault="00D74D7A" w:rsidP="00D74D7A">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36141F39" w14:textId="77777777"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3CFEA5D3" w14:textId="0E38D065" w:rsidR="00D74D7A" w:rsidRPr="001D455E" w:rsidRDefault="00D74D7A" w:rsidP="00D74D7A">
      <w:pPr>
        <w:pStyle w:val="NormalWeb"/>
        <w:numPr>
          <w:ilvl w:val="0"/>
          <w:numId w:val="6"/>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Pr="00D74D7A">
        <w:rPr>
          <w:rFonts w:ascii="Tahoma" w:hAnsi="Tahoma" w:cs="Tahoma"/>
          <w:b/>
          <w:sz w:val="18"/>
          <w:szCs w:val="18"/>
        </w:rPr>
        <w:t>Supply of Tabletop 3 Axis CNC Router Kit for CRIA</w:t>
      </w:r>
      <w:r w:rsidRPr="001D455E">
        <w:rPr>
          <w:rFonts w:ascii="Tahoma" w:hAnsi="Tahoma" w:cs="Tahoma"/>
          <w:color w:val="000000"/>
          <w:sz w:val="18"/>
          <w:szCs w:val="18"/>
        </w:rPr>
        <w:t>.</w:t>
      </w:r>
    </w:p>
    <w:p w14:paraId="102C5A82" w14:textId="32DE75D4" w:rsidR="00D74D7A" w:rsidRPr="001D455E" w:rsidRDefault="00D74D7A" w:rsidP="00D74D7A">
      <w:pPr>
        <w:pStyle w:val="NormalWeb"/>
        <w:numPr>
          <w:ilvl w:val="0"/>
          <w:numId w:val="6"/>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Pr="00D74D7A">
        <w:rPr>
          <w:rFonts w:ascii="Tahoma" w:hAnsi="Tahoma" w:cs="Tahoma"/>
          <w:b/>
          <w:sz w:val="18"/>
          <w:szCs w:val="18"/>
        </w:rPr>
        <w:t>Supply of Tabletop 3 Axis CNC Router Kit for CRIA</w:t>
      </w:r>
      <w:r>
        <w:rPr>
          <w:rFonts w:ascii="Tahoma" w:hAnsi="Tahoma" w:cs="Tahoma"/>
          <w:b/>
          <w:sz w:val="18"/>
          <w:szCs w:val="18"/>
        </w:rPr>
        <w:t>.</w:t>
      </w:r>
    </w:p>
    <w:p w14:paraId="1098F250" w14:textId="472611E6" w:rsidR="00D74D7A" w:rsidRPr="001D455E" w:rsidRDefault="00D74D7A" w:rsidP="00D74D7A">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Envelopes/files should be enclosed/attached in a single envelope/email bearing the heading “</w:t>
      </w:r>
      <w:r w:rsidRPr="00D74D7A">
        <w:rPr>
          <w:rFonts w:ascii="Tahoma" w:hAnsi="Tahoma" w:cs="Tahoma"/>
          <w:b/>
          <w:sz w:val="18"/>
          <w:szCs w:val="18"/>
        </w:rPr>
        <w:t>Supply of Tabletop 3 Axis CNC Router Kit (for CRIA)</w:t>
      </w:r>
      <w:r w:rsidRPr="001D455E">
        <w:rPr>
          <w:rFonts w:ascii="Tahoma" w:hAnsi="Tahoma" w:cs="Tahoma"/>
          <w:b/>
          <w:sz w:val="18"/>
          <w:szCs w:val="18"/>
        </w:rPr>
        <w:t>” (</w:t>
      </w:r>
      <w:r w:rsidRPr="00C2266F">
        <w:rPr>
          <w:rFonts w:ascii="Tahoma" w:hAnsi="Tahoma" w:cs="Tahoma"/>
          <w:b/>
          <w:sz w:val="18"/>
          <w:szCs w:val="18"/>
          <w:highlight w:val="yellow"/>
        </w:rPr>
        <w:t xml:space="preserve">Tender </w:t>
      </w:r>
      <w:proofErr w:type="gramStart"/>
      <w:r w:rsidRPr="00C2266F">
        <w:rPr>
          <w:rFonts w:ascii="Tahoma" w:hAnsi="Tahoma" w:cs="Tahoma"/>
          <w:b/>
          <w:sz w:val="18"/>
          <w:szCs w:val="18"/>
          <w:highlight w:val="yellow"/>
        </w:rPr>
        <w:t>No. :</w:t>
      </w:r>
      <w:proofErr w:type="gramEnd"/>
      <w:r w:rsidRPr="00C2266F">
        <w:rPr>
          <w:rFonts w:ascii="Tahoma" w:hAnsi="Tahoma" w:cs="Tahoma"/>
          <w:b/>
          <w:bCs/>
          <w:color w:val="000000"/>
          <w:sz w:val="18"/>
          <w:szCs w:val="18"/>
          <w:highlight w:val="yellow"/>
        </w:rPr>
        <w:t xml:space="preserve"> 2024-25/MME/2B/LNM-</w:t>
      </w:r>
      <w:r w:rsidR="0046286C">
        <w:rPr>
          <w:rFonts w:ascii="Tahoma" w:hAnsi="Tahoma" w:cs="Tahoma"/>
          <w:b/>
          <w:bCs/>
          <w:color w:val="000000"/>
          <w:sz w:val="18"/>
          <w:szCs w:val="18"/>
          <w:highlight w:val="yellow"/>
        </w:rPr>
        <w:t>873</w:t>
      </w:r>
      <w:r w:rsidRPr="00C2266F">
        <w:rPr>
          <w:rFonts w:ascii="Tahoma" w:hAnsi="Tahoma" w:cs="Tahoma"/>
          <w:b/>
          <w:bCs/>
          <w:color w:val="000000"/>
          <w:sz w:val="18"/>
          <w:szCs w:val="18"/>
          <w:highlight w:val="yellow"/>
        </w:rPr>
        <w:t>)</w:t>
      </w:r>
      <w:r w:rsidRPr="00C2266F">
        <w:rPr>
          <w:rFonts w:ascii="Tahoma" w:hAnsi="Tahoma" w:cs="Tahoma"/>
          <w:b/>
          <w:sz w:val="18"/>
          <w:szCs w:val="18"/>
          <w:highlight w:val="yellow"/>
        </w:rPr>
        <w:t>.</w:t>
      </w:r>
    </w:p>
    <w:p w14:paraId="5694ACAB" w14:textId="77777777" w:rsidR="00D74D7A" w:rsidRPr="001D455E" w:rsidRDefault="00D74D7A" w:rsidP="00D74D7A">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20B11283" w14:textId="77777777" w:rsidR="00D74D7A" w:rsidRPr="001D455E" w:rsidRDefault="00D74D7A" w:rsidP="00D74D7A">
      <w:pPr>
        <w:pStyle w:val="NormalWeb"/>
        <w:numPr>
          <w:ilvl w:val="0"/>
          <w:numId w:val="7"/>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41FDEC4" w14:textId="77777777" w:rsidR="00D74D7A" w:rsidRPr="001D455E" w:rsidRDefault="00D74D7A" w:rsidP="00D74D7A">
      <w:pPr>
        <w:pStyle w:val="NormalWeb"/>
        <w:numPr>
          <w:ilvl w:val="0"/>
          <w:numId w:val="7"/>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15B1E15E" w14:textId="77777777" w:rsidR="00D74D7A" w:rsidRPr="001D455E" w:rsidRDefault="00D74D7A" w:rsidP="00D74D7A">
      <w:pPr>
        <w:pStyle w:val="NormalWeb"/>
        <w:numPr>
          <w:ilvl w:val="0"/>
          <w:numId w:val="7"/>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85B533F" w14:textId="77777777" w:rsidR="0046286C" w:rsidRDefault="0046286C" w:rsidP="00D74D7A">
      <w:pPr>
        <w:rPr>
          <w:rFonts w:ascii="Tahoma" w:hAnsi="Tahoma" w:cs="Tahoma"/>
          <w:b/>
          <w:sz w:val="18"/>
          <w:szCs w:val="18"/>
          <w:u w:val="single"/>
        </w:rPr>
      </w:pPr>
    </w:p>
    <w:p w14:paraId="3850143A" w14:textId="77777777" w:rsidR="0046286C" w:rsidRDefault="0046286C" w:rsidP="00D74D7A">
      <w:pPr>
        <w:rPr>
          <w:rFonts w:ascii="Tahoma" w:hAnsi="Tahoma" w:cs="Tahoma"/>
          <w:b/>
          <w:sz w:val="18"/>
          <w:szCs w:val="18"/>
          <w:u w:val="single"/>
        </w:rPr>
      </w:pPr>
    </w:p>
    <w:p w14:paraId="679298C3" w14:textId="77777777" w:rsidR="0046286C" w:rsidRDefault="0046286C" w:rsidP="00D74D7A">
      <w:pPr>
        <w:rPr>
          <w:rFonts w:ascii="Tahoma" w:hAnsi="Tahoma" w:cs="Tahoma"/>
          <w:b/>
          <w:sz w:val="18"/>
          <w:szCs w:val="18"/>
          <w:u w:val="single"/>
        </w:rPr>
      </w:pPr>
    </w:p>
    <w:p w14:paraId="32324469" w14:textId="77777777" w:rsidR="0046286C" w:rsidRDefault="0046286C" w:rsidP="00D74D7A">
      <w:pPr>
        <w:rPr>
          <w:rFonts w:ascii="Tahoma" w:hAnsi="Tahoma" w:cs="Tahoma"/>
          <w:b/>
          <w:sz w:val="18"/>
          <w:szCs w:val="18"/>
          <w:u w:val="single"/>
        </w:rPr>
      </w:pPr>
    </w:p>
    <w:p w14:paraId="7310A938" w14:textId="77777777" w:rsidR="0046286C" w:rsidRDefault="0046286C" w:rsidP="00D74D7A">
      <w:pPr>
        <w:rPr>
          <w:rFonts w:ascii="Tahoma" w:hAnsi="Tahoma" w:cs="Tahoma"/>
          <w:b/>
          <w:sz w:val="18"/>
          <w:szCs w:val="18"/>
          <w:u w:val="single"/>
        </w:rPr>
      </w:pPr>
    </w:p>
    <w:p w14:paraId="641F96A8" w14:textId="78181A15" w:rsidR="00D74D7A" w:rsidRPr="001D455E" w:rsidRDefault="00D74D7A" w:rsidP="00D74D7A">
      <w:pP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r w:rsidR="0046286C">
        <w:rPr>
          <w:rFonts w:ascii="Tahoma" w:hAnsi="Tahoma" w:cs="Tahoma"/>
          <w:i/>
          <w:sz w:val="18"/>
          <w:szCs w:val="18"/>
          <w:u w:val="single"/>
        </w:rPr>
        <w:t>/via email</w:t>
      </w:r>
      <w:r w:rsidRPr="001D455E">
        <w:rPr>
          <w:rFonts w:ascii="Tahoma" w:hAnsi="Tahoma" w:cs="Tahoma"/>
          <w:i/>
          <w:sz w:val="18"/>
          <w:szCs w:val="18"/>
          <w:u w:val="single"/>
        </w:rPr>
        <w:t>)</w:t>
      </w:r>
    </w:p>
    <w:p w14:paraId="2AE39E1F" w14:textId="77777777" w:rsidR="00D74D7A" w:rsidRPr="001D455E" w:rsidRDefault="00D74D7A" w:rsidP="00D74D7A">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7935E519" w14:textId="35F56248" w:rsidR="00D74D7A" w:rsidRPr="001D455E" w:rsidRDefault="00D74D7A" w:rsidP="00D74D7A">
      <w:pPr>
        <w:pStyle w:val="ListParagraph"/>
        <w:widowControl w:val="0"/>
        <w:numPr>
          <w:ilvl w:val="0"/>
          <w:numId w:val="5"/>
        </w:numPr>
        <w:tabs>
          <w:tab w:val="left" w:pos="1921"/>
        </w:tabs>
        <w:autoSpaceDE w:val="0"/>
        <w:autoSpaceDN w:val="0"/>
        <w:ind w:left="360"/>
        <w:contextualSpacing w:val="0"/>
        <w:rPr>
          <w:rFonts w:ascii="Tahoma" w:hAnsi="Tahoma" w:cs="Tahoma"/>
          <w:sz w:val="18"/>
          <w:szCs w:val="18"/>
        </w:rPr>
      </w:pPr>
      <w:r w:rsidRPr="001D455E">
        <w:rPr>
          <w:rFonts w:ascii="Tahoma" w:hAnsi="Tahoma" w:cs="Tahoma"/>
          <w:sz w:val="18"/>
          <w:szCs w:val="18"/>
        </w:rPr>
        <w:t>A 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23A2E81F" w14:textId="77777777" w:rsidR="00D74D7A" w:rsidRPr="001D455E" w:rsidRDefault="00D74D7A" w:rsidP="00D74D7A">
      <w:pPr>
        <w:pStyle w:val="ListParagraph"/>
        <w:widowControl w:val="0"/>
        <w:numPr>
          <w:ilvl w:val="0"/>
          <w:numId w:val="5"/>
        </w:numPr>
        <w:tabs>
          <w:tab w:val="left" w:pos="1921"/>
        </w:tabs>
        <w:autoSpaceDE w:val="0"/>
        <w:autoSpaceDN w:val="0"/>
        <w:ind w:left="360" w:hanging="361"/>
        <w:contextualSpacing w:val="0"/>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3BAFA070" w14:textId="77777777" w:rsidR="00D74D7A" w:rsidRPr="001D455E" w:rsidRDefault="00D74D7A" w:rsidP="00D74D7A">
      <w:pPr>
        <w:pStyle w:val="ListParagraph"/>
        <w:widowControl w:val="0"/>
        <w:numPr>
          <w:ilvl w:val="0"/>
          <w:numId w:val="5"/>
        </w:numPr>
        <w:tabs>
          <w:tab w:val="left" w:pos="1921"/>
        </w:tabs>
        <w:autoSpaceDE w:val="0"/>
        <w:autoSpaceDN w:val="0"/>
        <w:ind w:left="360"/>
        <w:contextualSpacing w:val="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5BAAC4D9" w14:textId="77777777" w:rsidR="00D74D7A" w:rsidRPr="001D455E" w:rsidRDefault="00D74D7A" w:rsidP="00D74D7A">
      <w:pPr>
        <w:pStyle w:val="ListParagraph"/>
        <w:widowControl w:val="0"/>
        <w:numPr>
          <w:ilvl w:val="0"/>
          <w:numId w:val="5"/>
        </w:numPr>
        <w:tabs>
          <w:tab w:val="left" w:pos="1921"/>
        </w:tabs>
        <w:autoSpaceDE w:val="0"/>
        <w:autoSpaceDN w:val="0"/>
        <w:ind w:left="360" w:hanging="361"/>
        <w:contextualSpacing w:val="0"/>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414EA2B5" w14:textId="77777777" w:rsidR="00D74D7A" w:rsidRPr="001D455E" w:rsidRDefault="00D74D7A" w:rsidP="00D74D7A">
      <w:pPr>
        <w:pStyle w:val="ListParagraph"/>
        <w:widowControl w:val="0"/>
        <w:numPr>
          <w:ilvl w:val="0"/>
          <w:numId w:val="5"/>
        </w:numPr>
        <w:tabs>
          <w:tab w:val="left" w:pos="1921"/>
        </w:tabs>
        <w:autoSpaceDE w:val="0"/>
        <w:autoSpaceDN w:val="0"/>
        <w:ind w:left="360"/>
        <w:contextualSpacing w:val="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Pr="001D455E">
        <w:rPr>
          <w:rFonts w:ascii="Tahoma" w:hAnsi="Tahoma" w:cs="Tahoma"/>
          <w:sz w:val="18"/>
          <w:szCs w:val="18"/>
        </w:rPr>
        <w:t>the past.</w:t>
      </w:r>
    </w:p>
    <w:p w14:paraId="00C4C67C" w14:textId="77777777" w:rsidR="00D74D7A" w:rsidRPr="001D455E" w:rsidRDefault="00D74D7A" w:rsidP="00D74D7A">
      <w:pPr>
        <w:pStyle w:val="ListParagraph"/>
        <w:widowControl w:val="0"/>
        <w:numPr>
          <w:ilvl w:val="0"/>
          <w:numId w:val="5"/>
        </w:numPr>
        <w:tabs>
          <w:tab w:val="left" w:pos="1921"/>
        </w:tabs>
        <w:autoSpaceDE w:val="0"/>
        <w:autoSpaceDN w:val="0"/>
        <w:ind w:left="360" w:hanging="361"/>
        <w:contextualSpacing w:val="0"/>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17FF3686" w14:textId="77777777" w:rsidR="00D74D7A" w:rsidRPr="001D455E" w:rsidRDefault="00D74D7A" w:rsidP="00D74D7A">
      <w:pPr>
        <w:pStyle w:val="Heading2"/>
        <w:spacing w:before="186"/>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4DB845B" w14:textId="77777777" w:rsidR="00D74D7A" w:rsidRPr="001D455E" w:rsidRDefault="00D74D7A" w:rsidP="00D74D7A">
      <w:pPr>
        <w:pStyle w:val="ListParagraph"/>
        <w:widowControl w:val="0"/>
        <w:numPr>
          <w:ilvl w:val="0"/>
          <w:numId w:val="4"/>
        </w:numPr>
        <w:tabs>
          <w:tab w:val="left" w:pos="1561"/>
        </w:tabs>
        <w:autoSpaceDE w:val="0"/>
        <w:autoSpaceDN w:val="0"/>
        <w:spacing w:before="51"/>
        <w:ind w:left="360"/>
        <w:contextualSpacing w:val="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given equipment 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64715596" w14:textId="77777777" w:rsidR="00D74D7A" w:rsidRPr="001D455E" w:rsidRDefault="00D74D7A" w:rsidP="00D74D7A">
      <w:pPr>
        <w:pStyle w:val="ListParagraph"/>
        <w:widowControl w:val="0"/>
        <w:numPr>
          <w:ilvl w:val="0"/>
          <w:numId w:val="4"/>
        </w:numPr>
        <w:tabs>
          <w:tab w:val="left" w:pos="1561"/>
        </w:tabs>
        <w:autoSpaceDE w:val="0"/>
        <w:autoSpaceDN w:val="0"/>
        <w:ind w:left="360"/>
        <w:contextualSpacing w:val="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6AED385D" w14:textId="77777777" w:rsidR="00D74D7A" w:rsidRPr="001D455E" w:rsidRDefault="00D74D7A" w:rsidP="00D74D7A">
      <w:pPr>
        <w:pStyle w:val="ListParagraph"/>
        <w:widowControl w:val="0"/>
        <w:numPr>
          <w:ilvl w:val="0"/>
          <w:numId w:val="4"/>
        </w:numPr>
        <w:tabs>
          <w:tab w:val="left" w:pos="1561"/>
        </w:tabs>
        <w:autoSpaceDE w:val="0"/>
        <w:autoSpaceDN w:val="0"/>
        <w:ind w:left="360"/>
        <w:contextualSpacing w:val="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supplied item after delivery.</w:t>
      </w:r>
    </w:p>
    <w:bookmarkEnd w:id="0"/>
    <w:p w14:paraId="29983A47" w14:textId="77777777" w:rsidR="00D74D7A" w:rsidRPr="001D455E" w:rsidRDefault="00D74D7A" w:rsidP="00D74D7A">
      <w:pPr>
        <w:rPr>
          <w:rFonts w:ascii="Tahoma" w:hAnsi="Tahoma" w:cs="Tahoma"/>
          <w:b/>
          <w:sz w:val="18"/>
          <w:szCs w:val="18"/>
          <w:u w:val="single"/>
        </w:rPr>
      </w:pPr>
    </w:p>
    <w:p w14:paraId="50007E3F" w14:textId="0DB0CCA1" w:rsidR="00D74D7A" w:rsidRPr="001D455E" w:rsidRDefault="00D74D7A" w:rsidP="00D74D7A">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r w:rsidR="0046286C">
        <w:rPr>
          <w:rFonts w:ascii="Tahoma" w:hAnsi="Tahoma" w:cs="Tahoma"/>
          <w:i/>
          <w:sz w:val="18"/>
          <w:szCs w:val="18"/>
          <w:u w:val="single"/>
        </w:rPr>
        <w:t>/via email</w:t>
      </w:r>
      <w:r w:rsidRPr="001D455E">
        <w:rPr>
          <w:rFonts w:ascii="Tahoma" w:hAnsi="Tahoma" w:cs="Tahoma"/>
          <w:i/>
          <w:sz w:val="18"/>
          <w:szCs w:val="18"/>
          <w:u w:val="single"/>
        </w:rPr>
        <w:t>)</w:t>
      </w:r>
    </w:p>
    <w:p w14:paraId="3DF82987" w14:textId="77777777" w:rsidR="00D74D7A" w:rsidRDefault="00D74D7A" w:rsidP="00D74D7A">
      <w:pPr>
        <w:pStyle w:val="BodyText"/>
        <w:jc w:val="center"/>
        <w:rPr>
          <w:rFonts w:ascii="Tahoma" w:hAnsi="Tahoma" w:cs="Tahoma"/>
          <w:b/>
          <w:bCs/>
          <w:color w:val="000000"/>
          <w:sz w:val="18"/>
          <w:szCs w:val="18"/>
        </w:rPr>
      </w:pPr>
    </w:p>
    <w:p w14:paraId="14589C0C" w14:textId="77777777" w:rsidR="0046286C" w:rsidRDefault="006C6A88" w:rsidP="00D74D7A">
      <w:pPr>
        <w:pStyle w:val="BodyText"/>
        <w:jc w:val="center"/>
        <w:rPr>
          <w:rFonts w:ascii="Tahoma" w:hAnsi="Tahoma" w:cs="Tahoma"/>
          <w:b/>
          <w:sz w:val="18"/>
          <w:szCs w:val="18"/>
        </w:rPr>
      </w:pPr>
      <w:r w:rsidRPr="00D74D7A">
        <w:rPr>
          <w:rFonts w:ascii="Tahoma" w:hAnsi="Tahoma" w:cs="Tahoma"/>
          <w:b/>
          <w:sz w:val="18"/>
          <w:szCs w:val="18"/>
        </w:rPr>
        <w:t>Supply of Tabletop 3 Axis CNC Router Kit (for CRIA)</w:t>
      </w:r>
      <w:r w:rsidR="00D74D7A" w:rsidRPr="001D455E">
        <w:rPr>
          <w:rFonts w:ascii="Tahoma" w:hAnsi="Tahoma" w:cs="Tahoma"/>
          <w:b/>
          <w:sz w:val="18"/>
          <w:szCs w:val="18"/>
        </w:rPr>
        <w:t xml:space="preserve"> </w:t>
      </w:r>
    </w:p>
    <w:p w14:paraId="745DF66F" w14:textId="40D78870" w:rsidR="00D74D7A" w:rsidRDefault="00D74D7A" w:rsidP="00D74D7A">
      <w:pPr>
        <w:pStyle w:val="BodyText"/>
        <w:jc w:val="center"/>
        <w:rPr>
          <w:rFonts w:ascii="Tahoma" w:hAnsi="Tahoma" w:cs="Tahoma"/>
          <w:b/>
          <w:bCs/>
          <w:color w:val="000000"/>
          <w:sz w:val="18"/>
          <w:szCs w:val="18"/>
        </w:rPr>
      </w:pPr>
      <w:r w:rsidRPr="001D455E">
        <w:rPr>
          <w:rFonts w:ascii="Tahoma" w:hAnsi="Tahoma" w:cs="Tahoma"/>
          <w:b/>
          <w:sz w:val="18"/>
          <w:szCs w:val="18"/>
        </w:rPr>
        <w:t>(</w:t>
      </w:r>
      <w:r w:rsidRPr="00C2266F">
        <w:rPr>
          <w:rFonts w:ascii="Tahoma" w:hAnsi="Tahoma" w:cs="Tahoma"/>
          <w:b/>
          <w:sz w:val="18"/>
          <w:szCs w:val="18"/>
          <w:highlight w:val="yellow"/>
        </w:rPr>
        <w:t xml:space="preserve">Tender </w:t>
      </w:r>
      <w:proofErr w:type="gramStart"/>
      <w:r w:rsidRPr="00C2266F">
        <w:rPr>
          <w:rFonts w:ascii="Tahoma" w:hAnsi="Tahoma" w:cs="Tahoma"/>
          <w:b/>
          <w:sz w:val="18"/>
          <w:szCs w:val="18"/>
          <w:highlight w:val="yellow"/>
        </w:rPr>
        <w:t>No. :</w:t>
      </w:r>
      <w:proofErr w:type="gramEnd"/>
      <w:r w:rsidRPr="00C2266F">
        <w:rPr>
          <w:rFonts w:ascii="Tahoma" w:hAnsi="Tahoma" w:cs="Tahoma"/>
          <w:b/>
          <w:bCs/>
          <w:color w:val="000000"/>
          <w:sz w:val="18"/>
          <w:szCs w:val="18"/>
          <w:highlight w:val="yellow"/>
        </w:rPr>
        <w:t xml:space="preserve"> 2024-25/MME/2B/LNM-</w:t>
      </w:r>
      <w:r w:rsidR="0046286C">
        <w:rPr>
          <w:rFonts w:ascii="Tahoma" w:hAnsi="Tahoma" w:cs="Tahoma"/>
          <w:b/>
          <w:bCs/>
          <w:color w:val="000000"/>
          <w:sz w:val="18"/>
          <w:szCs w:val="18"/>
        </w:rPr>
        <w:t>873</w:t>
      </w:r>
      <w:r w:rsidRPr="001D455E">
        <w:rPr>
          <w:rFonts w:ascii="Tahoma" w:hAnsi="Tahoma" w:cs="Tahoma"/>
          <w:b/>
          <w:bCs/>
          <w:color w:val="000000"/>
          <w:sz w:val="18"/>
          <w:szCs w:val="18"/>
        </w:rPr>
        <w:t>)</w:t>
      </w:r>
    </w:p>
    <w:p w14:paraId="576E3613" w14:textId="77777777" w:rsidR="0046286C" w:rsidRPr="001D455E" w:rsidRDefault="0046286C" w:rsidP="00D74D7A">
      <w:pPr>
        <w:pStyle w:val="BodyText"/>
        <w:jc w:val="center"/>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D74D7A" w:rsidRPr="001D455E" w14:paraId="30BA6815" w14:textId="77777777" w:rsidTr="00B32685">
        <w:trPr>
          <w:trHeight w:val="64"/>
          <w:jc w:val="center"/>
        </w:trPr>
        <w:tc>
          <w:tcPr>
            <w:tcW w:w="895" w:type="dxa"/>
          </w:tcPr>
          <w:p w14:paraId="53C3EAB9" w14:textId="77777777" w:rsidR="00D74D7A" w:rsidRPr="001D455E" w:rsidRDefault="00D74D7A" w:rsidP="00B32685">
            <w:pPr>
              <w:pStyle w:val="TableParagraph"/>
              <w:ind w:left="107"/>
              <w:rPr>
                <w:rFonts w:ascii="Tahoma" w:hAnsi="Tahoma" w:cs="Tahoma"/>
                <w:b/>
                <w:sz w:val="18"/>
                <w:szCs w:val="18"/>
              </w:rPr>
            </w:pPr>
            <w:r w:rsidRPr="001D455E">
              <w:rPr>
                <w:rFonts w:ascii="Tahoma" w:hAnsi="Tahoma" w:cs="Tahoma"/>
                <w:b/>
                <w:sz w:val="18"/>
                <w:szCs w:val="18"/>
              </w:rPr>
              <w:t>Sr. No.</w:t>
            </w:r>
          </w:p>
        </w:tc>
        <w:tc>
          <w:tcPr>
            <w:tcW w:w="1652" w:type="dxa"/>
            <w:tcBorders>
              <w:right w:val="single" w:sz="4" w:space="0" w:color="auto"/>
            </w:tcBorders>
          </w:tcPr>
          <w:p w14:paraId="1E10925A" w14:textId="77777777" w:rsidR="00D74D7A" w:rsidRPr="001D455E" w:rsidRDefault="00D74D7A" w:rsidP="00B32685">
            <w:pPr>
              <w:pStyle w:val="TableParagraph"/>
              <w:ind w:right="-3"/>
              <w:jc w:val="center"/>
              <w:rPr>
                <w:rFonts w:ascii="Tahoma" w:hAnsi="Tahoma" w:cs="Tahoma"/>
                <w:b/>
                <w:sz w:val="18"/>
                <w:szCs w:val="18"/>
              </w:rPr>
            </w:pPr>
            <w:r w:rsidRPr="001D455E">
              <w:rPr>
                <w:rFonts w:ascii="Tahoma" w:hAnsi="Tahoma" w:cs="Tahoma"/>
                <w:b/>
                <w:sz w:val="18"/>
                <w:szCs w:val="18"/>
              </w:rPr>
              <w:t>Item Name</w:t>
            </w:r>
          </w:p>
        </w:tc>
        <w:tc>
          <w:tcPr>
            <w:tcW w:w="5245" w:type="dxa"/>
            <w:tcBorders>
              <w:right w:val="single" w:sz="4" w:space="0" w:color="auto"/>
            </w:tcBorders>
          </w:tcPr>
          <w:p w14:paraId="7CCB43AF" w14:textId="77777777" w:rsidR="00D74D7A" w:rsidRPr="001D455E" w:rsidRDefault="00D74D7A" w:rsidP="00B32685">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19" w:type="dxa"/>
            <w:tcBorders>
              <w:left w:val="single" w:sz="4" w:space="0" w:color="auto"/>
            </w:tcBorders>
          </w:tcPr>
          <w:p w14:paraId="1CF08B3C" w14:textId="77777777" w:rsidR="00D74D7A" w:rsidRPr="001D455E" w:rsidRDefault="00D74D7A" w:rsidP="00B32685">
            <w:pPr>
              <w:pStyle w:val="TableParagraph"/>
              <w:ind w:left="107"/>
              <w:rPr>
                <w:rFonts w:ascii="Tahoma" w:hAnsi="Tahoma" w:cs="Tahoma"/>
                <w:b/>
                <w:sz w:val="18"/>
                <w:szCs w:val="18"/>
              </w:rPr>
            </w:pPr>
            <w:r w:rsidRPr="001D455E">
              <w:rPr>
                <w:rFonts w:ascii="Tahoma" w:hAnsi="Tahoma" w:cs="Tahoma"/>
                <w:b/>
                <w:sz w:val="18"/>
                <w:szCs w:val="18"/>
              </w:rPr>
              <w:t>Qty.</w:t>
            </w:r>
          </w:p>
        </w:tc>
        <w:tc>
          <w:tcPr>
            <w:tcW w:w="674" w:type="dxa"/>
          </w:tcPr>
          <w:p w14:paraId="531A3D9C" w14:textId="77777777" w:rsidR="00D74D7A" w:rsidRPr="001D455E" w:rsidRDefault="00D74D7A" w:rsidP="00B32685">
            <w:pPr>
              <w:pStyle w:val="TableParagraph"/>
              <w:jc w:val="center"/>
              <w:rPr>
                <w:rFonts w:ascii="Tahoma" w:hAnsi="Tahoma" w:cs="Tahoma"/>
                <w:b/>
                <w:sz w:val="18"/>
                <w:szCs w:val="18"/>
              </w:rPr>
            </w:pPr>
            <w:r w:rsidRPr="001D455E">
              <w:rPr>
                <w:rFonts w:ascii="Tahoma" w:hAnsi="Tahoma" w:cs="Tahoma"/>
                <w:b/>
                <w:sz w:val="18"/>
                <w:szCs w:val="18"/>
              </w:rPr>
              <w:t>UOM</w:t>
            </w:r>
          </w:p>
        </w:tc>
      </w:tr>
      <w:tr w:rsidR="006C6A88" w:rsidRPr="001D455E" w14:paraId="1E47B3AC" w14:textId="77777777" w:rsidTr="003107D9">
        <w:trPr>
          <w:trHeight w:val="209"/>
          <w:jc w:val="center"/>
        </w:trPr>
        <w:tc>
          <w:tcPr>
            <w:tcW w:w="895" w:type="dxa"/>
          </w:tcPr>
          <w:p w14:paraId="7A37C25F" w14:textId="77777777" w:rsidR="006C6A88" w:rsidRPr="001D455E" w:rsidRDefault="006C6A88" w:rsidP="00DF1846">
            <w:pPr>
              <w:pStyle w:val="TableParagraph"/>
              <w:jc w:val="center"/>
              <w:rPr>
                <w:rFonts w:ascii="Tahoma" w:hAnsi="Tahoma" w:cs="Tahoma"/>
                <w:b/>
                <w:sz w:val="18"/>
                <w:szCs w:val="18"/>
              </w:rPr>
            </w:pPr>
            <w:r w:rsidRPr="001D455E">
              <w:rPr>
                <w:rFonts w:ascii="Tahoma" w:hAnsi="Tahoma" w:cs="Tahoma"/>
                <w:b/>
                <w:sz w:val="18"/>
                <w:szCs w:val="18"/>
              </w:rPr>
              <w:t>1.</w:t>
            </w:r>
          </w:p>
        </w:tc>
        <w:tc>
          <w:tcPr>
            <w:tcW w:w="1652" w:type="dxa"/>
            <w:tcBorders>
              <w:right w:val="single" w:sz="4" w:space="0" w:color="auto"/>
            </w:tcBorders>
          </w:tcPr>
          <w:p w14:paraId="47DEAA55" w14:textId="77777777" w:rsidR="006C6A88" w:rsidRPr="00341057" w:rsidRDefault="006C6A88" w:rsidP="00DF1846">
            <w:pPr>
              <w:jc w:val="center"/>
              <w:rPr>
                <w:rFonts w:ascii="Tahoma" w:hAnsi="Tahoma" w:cs="Tahoma"/>
                <w:b/>
                <w:bCs/>
              </w:rPr>
            </w:pPr>
            <w:r w:rsidRPr="00341057">
              <w:rPr>
                <w:rFonts w:ascii="Tahoma" w:hAnsi="Tahoma" w:cs="Tahoma"/>
                <w:b/>
                <w:bCs/>
              </w:rPr>
              <w:t>Tabletop 3 Axis CNC Router Kit</w:t>
            </w:r>
          </w:p>
          <w:p w14:paraId="4828A10F" w14:textId="44395E56" w:rsidR="006C6A88" w:rsidRPr="00341057" w:rsidRDefault="006C6A88" w:rsidP="00DF1846">
            <w:pPr>
              <w:pStyle w:val="TableParagraph"/>
              <w:tabs>
                <w:tab w:val="left" w:pos="827"/>
                <w:tab w:val="left" w:pos="828"/>
              </w:tabs>
              <w:jc w:val="center"/>
              <w:rPr>
                <w:rFonts w:ascii="Tahoma" w:hAnsi="Tahoma" w:cs="Tahoma"/>
                <w:b/>
                <w:bCs/>
                <w:sz w:val="20"/>
                <w:szCs w:val="20"/>
              </w:rPr>
            </w:pPr>
            <w:r w:rsidRPr="00341057">
              <w:rPr>
                <w:rFonts w:ascii="Tahoma" w:hAnsi="Tahoma" w:cs="Tahoma"/>
                <w:b/>
                <w:bCs/>
                <w:sz w:val="20"/>
                <w:szCs w:val="20"/>
              </w:rPr>
              <w:t>(AS per technical specification)</w:t>
            </w:r>
          </w:p>
        </w:tc>
        <w:tc>
          <w:tcPr>
            <w:tcW w:w="5245" w:type="dxa"/>
            <w:tcBorders>
              <w:left w:val="single" w:sz="4" w:space="0" w:color="auto"/>
            </w:tcBorders>
          </w:tcPr>
          <w:p w14:paraId="3B80B234" w14:textId="77777777" w:rsidR="00341057" w:rsidRPr="00341057" w:rsidRDefault="00341057" w:rsidP="00341057">
            <w:pPr>
              <w:pStyle w:val="NoSpacing"/>
              <w:rPr>
                <w:rFonts w:ascii="Tahoma" w:hAnsi="Tahoma" w:cs="Tahoma"/>
                <w:b/>
                <w:bCs/>
              </w:rPr>
            </w:pPr>
            <w:r w:rsidRPr="00341057">
              <w:rPr>
                <w:rFonts w:ascii="Tahoma" w:hAnsi="Tahoma" w:cs="Tahoma"/>
                <w:b/>
                <w:bCs/>
              </w:rPr>
              <w:t>Technical specifications:</w:t>
            </w:r>
          </w:p>
          <w:p w14:paraId="0475EFE4" w14:textId="77777777" w:rsidR="00341057" w:rsidRPr="00341057" w:rsidRDefault="00341057" w:rsidP="00341057">
            <w:pPr>
              <w:pStyle w:val="NoSpacing"/>
              <w:ind w:left="720"/>
              <w:rPr>
                <w:rFonts w:ascii="Tahoma" w:hAnsi="Tahoma" w:cs="Tahoma"/>
              </w:rPr>
            </w:pPr>
          </w:p>
          <w:p w14:paraId="389FCF79" w14:textId="7CF95670" w:rsidR="009E03C1" w:rsidRPr="00341057" w:rsidRDefault="009E03C1" w:rsidP="00D621F0">
            <w:pPr>
              <w:pStyle w:val="NoSpacing"/>
              <w:numPr>
                <w:ilvl w:val="0"/>
                <w:numId w:val="9"/>
              </w:numPr>
              <w:rPr>
                <w:rFonts w:ascii="Tahoma" w:hAnsi="Tahoma" w:cs="Tahoma"/>
              </w:rPr>
            </w:pPr>
            <w:r w:rsidRPr="00341057">
              <w:rPr>
                <w:rFonts w:ascii="Tahoma" w:hAnsi="Tahoma" w:cs="Tahoma"/>
                <w:b/>
                <w:bCs/>
              </w:rPr>
              <w:t>Machine Type:</w:t>
            </w:r>
            <w:r w:rsidRPr="00341057">
              <w:rPr>
                <w:rFonts w:ascii="Tahoma" w:hAnsi="Tahoma" w:cs="Tahoma"/>
              </w:rPr>
              <w:t xml:space="preserve"> Manufactured and configured (DIY kits not required)</w:t>
            </w:r>
          </w:p>
          <w:p w14:paraId="3102B71F" w14:textId="77777777" w:rsidR="00D621F0" w:rsidRDefault="00D621F0" w:rsidP="00D621F0">
            <w:pPr>
              <w:pStyle w:val="NoSpacing"/>
              <w:numPr>
                <w:ilvl w:val="0"/>
                <w:numId w:val="9"/>
              </w:numPr>
              <w:rPr>
                <w:rFonts w:ascii="Tahoma" w:hAnsi="Tahoma" w:cs="Tahoma"/>
                <w:b/>
                <w:bCs/>
              </w:rPr>
            </w:pPr>
            <w:r w:rsidRPr="00D621F0">
              <w:rPr>
                <w:rFonts w:ascii="Tahoma" w:hAnsi="Tahoma" w:cs="Tahoma"/>
                <w:b/>
                <w:bCs/>
              </w:rPr>
              <w:t xml:space="preserve">Machine Dimensions: </w:t>
            </w:r>
            <w:r w:rsidRPr="00D621F0">
              <w:rPr>
                <w:rFonts w:ascii="Tahoma" w:hAnsi="Tahoma" w:cs="Tahoma"/>
              </w:rPr>
              <w:t>900×600×120mm</w:t>
            </w:r>
          </w:p>
          <w:p w14:paraId="70A88ABE" w14:textId="026BCA5D" w:rsidR="00D621F0" w:rsidRDefault="00D621F0" w:rsidP="00D621F0">
            <w:pPr>
              <w:pStyle w:val="NoSpacing"/>
              <w:numPr>
                <w:ilvl w:val="0"/>
                <w:numId w:val="9"/>
              </w:numPr>
              <w:rPr>
                <w:rFonts w:ascii="Tahoma" w:hAnsi="Tahoma" w:cs="Tahoma"/>
                <w:b/>
                <w:bCs/>
              </w:rPr>
            </w:pPr>
            <w:r w:rsidRPr="00D621F0">
              <w:rPr>
                <w:rFonts w:ascii="Tahoma" w:hAnsi="Tahoma" w:cs="Tahoma"/>
                <w:b/>
                <w:bCs/>
              </w:rPr>
              <w:t xml:space="preserve">Construction material: </w:t>
            </w:r>
            <w:r w:rsidRPr="00D621F0">
              <w:rPr>
                <w:rFonts w:ascii="Tahoma" w:hAnsi="Tahoma" w:cs="Tahoma"/>
              </w:rPr>
              <w:t>6061 and 6063 hard aluminum alloy special extrusions</w:t>
            </w:r>
          </w:p>
          <w:p w14:paraId="4A4F5D72" w14:textId="77777777" w:rsidR="00D621F0" w:rsidRPr="00D621F0" w:rsidRDefault="00D621F0" w:rsidP="00D621F0">
            <w:pPr>
              <w:pStyle w:val="NoSpacing"/>
              <w:numPr>
                <w:ilvl w:val="0"/>
                <w:numId w:val="9"/>
              </w:numPr>
              <w:rPr>
                <w:rFonts w:ascii="Tahoma" w:hAnsi="Tahoma" w:cs="Tahoma"/>
                <w:b/>
                <w:bCs/>
              </w:rPr>
            </w:pPr>
            <w:r w:rsidRPr="00D621F0">
              <w:rPr>
                <w:rFonts w:ascii="Tahoma" w:hAnsi="Tahoma" w:cs="Tahoma"/>
                <w:b/>
                <w:bCs/>
              </w:rPr>
              <w:t xml:space="preserve">Engraving Area: </w:t>
            </w:r>
            <w:r w:rsidRPr="00D621F0">
              <w:rPr>
                <w:rFonts w:ascii="Tahoma" w:hAnsi="Tahoma" w:cs="Tahoma"/>
              </w:rPr>
              <w:t>890×590mm</w:t>
            </w:r>
          </w:p>
          <w:p w14:paraId="0012D32A" w14:textId="7C3EFD9D" w:rsidR="00D621F0" w:rsidRDefault="00D621F0" w:rsidP="00D621F0">
            <w:pPr>
              <w:pStyle w:val="NoSpacing"/>
              <w:numPr>
                <w:ilvl w:val="0"/>
                <w:numId w:val="9"/>
              </w:numPr>
              <w:rPr>
                <w:rFonts w:ascii="Tahoma" w:hAnsi="Tahoma" w:cs="Tahoma"/>
                <w:b/>
                <w:bCs/>
              </w:rPr>
            </w:pPr>
            <w:r w:rsidRPr="00D621F0">
              <w:rPr>
                <w:rFonts w:ascii="Tahoma" w:hAnsi="Tahoma" w:cs="Tahoma"/>
                <w:b/>
                <w:bCs/>
              </w:rPr>
              <w:t xml:space="preserve">Z-axis Stroke: </w:t>
            </w:r>
            <w:r w:rsidRPr="00D621F0">
              <w:rPr>
                <w:rFonts w:ascii="Tahoma" w:hAnsi="Tahoma" w:cs="Tahoma"/>
              </w:rPr>
              <w:t>80mm,</w:t>
            </w:r>
            <w:r>
              <w:rPr>
                <w:rFonts w:ascii="Tahoma" w:hAnsi="Tahoma" w:cs="Tahoma"/>
              </w:rPr>
              <w:t xml:space="preserve"> </w:t>
            </w:r>
            <w:r w:rsidRPr="00D621F0">
              <w:rPr>
                <w:rFonts w:ascii="Tahoma" w:hAnsi="Tahoma" w:cs="Tahoma"/>
              </w:rPr>
              <w:t>Engraving depth depends on the length of the tool edge</w:t>
            </w:r>
          </w:p>
          <w:p w14:paraId="397A0E1E" w14:textId="39976537" w:rsidR="00D621F0" w:rsidRDefault="00D621F0" w:rsidP="00D621F0">
            <w:pPr>
              <w:pStyle w:val="NoSpacing"/>
              <w:numPr>
                <w:ilvl w:val="0"/>
                <w:numId w:val="9"/>
              </w:numPr>
              <w:rPr>
                <w:rFonts w:ascii="Tahoma" w:hAnsi="Tahoma" w:cs="Tahoma"/>
                <w:b/>
                <w:bCs/>
              </w:rPr>
            </w:pPr>
            <w:r w:rsidRPr="00D621F0">
              <w:rPr>
                <w:rFonts w:ascii="Tahoma" w:hAnsi="Tahoma" w:cs="Tahoma"/>
                <w:b/>
                <w:bCs/>
              </w:rPr>
              <w:t xml:space="preserve">Maximum job height: </w:t>
            </w:r>
            <w:r w:rsidRPr="00D621F0">
              <w:rPr>
                <w:rFonts w:ascii="Tahoma" w:hAnsi="Tahoma" w:cs="Tahoma"/>
              </w:rPr>
              <w:t>&lt;=120mm</w:t>
            </w:r>
          </w:p>
          <w:p w14:paraId="612CDE06" w14:textId="77777777" w:rsidR="00D621F0" w:rsidRPr="00D621F0" w:rsidRDefault="00D621F0" w:rsidP="00D621F0">
            <w:pPr>
              <w:pStyle w:val="NoSpacing"/>
              <w:numPr>
                <w:ilvl w:val="0"/>
                <w:numId w:val="9"/>
              </w:numPr>
              <w:rPr>
                <w:rFonts w:ascii="Tahoma" w:hAnsi="Tahoma" w:cs="Tahoma"/>
                <w:bCs/>
              </w:rPr>
            </w:pPr>
            <w:r w:rsidRPr="00D621F0">
              <w:rPr>
                <w:rFonts w:ascii="Tahoma" w:hAnsi="Tahoma" w:cs="Tahoma"/>
                <w:b/>
                <w:bCs/>
              </w:rPr>
              <w:t xml:space="preserve">Rail type: </w:t>
            </w:r>
            <w:r w:rsidRPr="00D621F0">
              <w:rPr>
                <w:rFonts w:ascii="Tahoma" w:hAnsi="Tahoma" w:cs="Tahoma"/>
              </w:rPr>
              <w:t>Chrome</w:t>
            </w:r>
            <w:r>
              <w:rPr>
                <w:rFonts w:ascii="Tahoma" w:hAnsi="Tahoma" w:cs="Tahoma"/>
              </w:rPr>
              <w:t xml:space="preserve"> </w:t>
            </w:r>
            <w:r w:rsidRPr="00D621F0">
              <w:rPr>
                <w:rFonts w:ascii="Tahoma" w:hAnsi="Tahoma" w:cs="Tahoma"/>
              </w:rPr>
              <w:t>plate shaft</w:t>
            </w:r>
            <w:r>
              <w:rPr>
                <w:rFonts w:ascii="Tahoma" w:hAnsi="Tahoma" w:cs="Tahoma"/>
              </w:rPr>
              <w:t xml:space="preserve"> </w:t>
            </w:r>
            <w:r w:rsidRPr="00D621F0">
              <w:rPr>
                <w:rFonts w:ascii="Tahoma" w:hAnsi="Tahoma" w:cs="Tahoma"/>
              </w:rPr>
              <w:t>+</w:t>
            </w:r>
            <w:r>
              <w:rPr>
                <w:rFonts w:ascii="Tahoma" w:hAnsi="Tahoma" w:cs="Tahoma"/>
              </w:rPr>
              <w:t xml:space="preserve"> </w:t>
            </w:r>
            <w:r w:rsidRPr="00D621F0">
              <w:rPr>
                <w:rFonts w:ascii="Tahoma" w:hAnsi="Tahoma" w:cs="Tahoma"/>
              </w:rPr>
              <w:t>Linear bearings</w:t>
            </w:r>
            <w:r>
              <w:rPr>
                <w:rFonts w:ascii="Tahoma" w:hAnsi="Tahoma" w:cs="Tahoma"/>
              </w:rPr>
              <w:t xml:space="preserve"> </w:t>
            </w:r>
            <w:r w:rsidRPr="00D621F0">
              <w:rPr>
                <w:rFonts w:ascii="Tahoma" w:hAnsi="Tahoma" w:cs="Tahoma"/>
              </w:rPr>
              <w:t>(Surface hardening 61HRC)</w:t>
            </w:r>
          </w:p>
          <w:p w14:paraId="0F5C3BC2" w14:textId="77777777" w:rsidR="00D621F0" w:rsidRPr="00D621F0" w:rsidRDefault="00D621F0" w:rsidP="00D621F0">
            <w:pPr>
              <w:pStyle w:val="NoSpacing"/>
              <w:numPr>
                <w:ilvl w:val="0"/>
                <w:numId w:val="9"/>
              </w:numPr>
              <w:rPr>
                <w:rFonts w:ascii="Tahoma" w:hAnsi="Tahoma" w:cs="Tahoma"/>
                <w:bCs/>
              </w:rPr>
            </w:pPr>
            <w:r w:rsidRPr="00D621F0">
              <w:rPr>
                <w:rFonts w:ascii="Tahoma" w:hAnsi="Tahoma" w:cs="Tahoma"/>
                <w:b/>
                <w:bCs/>
              </w:rPr>
              <w:t>Transmission unit:</w:t>
            </w:r>
            <w:r>
              <w:rPr>
                <w:rFonts w:ascii="Tahoma" w:hAnsi="Tahoma" w:cs="Tahoma"/>
              </w:rPr>
              <w:t xml:space="preserve"> </w:t>
            </w:r>
            <w:r w:rsidRPr="00D621F0">
              <w:rPr>
                <w:rFonts w:ascii="Tahoma" w:hAnsi="Tahoma" w:cs="Tahoma"/>
              </w:rPr>
              <w:t>SFU1204 &amp; SFU1604 ball screw</w:t>
            </w:r>
          </w:p>
          <w:p w14:paraId="30667B1A" w14:textId="77777777" w:rsidR="00D621F0" w:rsidRPr="00D621F0" w:rsidRDefault="00D621F0" w:rsidP="00D621F0">
            <w:pPr>
              <w:pStyle w:val="NoSpacing"/>
              <w:numPr>
                <w:ilvl w:val="0"/>
                <w:numId w:val="9"/>
              </w:numPr>
              <w:rPr>
                <w:rFonts w:ascii="Tahoma" w:hAnsi="Tahoma" w:cs="Tahoma"/>
                <w:bCs/>
              </w:rPr>
            </w:pPr>
            <w:r w:rsidRPr="00D621F0">
              <w:rPr>
                <w:rFonts w:ascii="Tahoma" w:hAnsi="Tahoma" w:cs="Tahoma"/>
                <w:b/>
                <w:bCs/>
              </w:rPr>
              <w:t>Repeat positioning Accuracy:</w:t>
            </w:r>
            <w:r w:rsidRPr="00D621F0">
              <w:rPr>
                <w:rFonts w:ascii="Tahoma" w:hAnsi="Tahoma" w:cs="Tahoma"/>
              </w:rPr>
              <w:t xml:space="preserve"> 0.05mm Machine</w:t>
            </w:r>
          </w:p>
          <w:p w14:paraId="55E56D56" w14:textId="77777777" w:rsidR="00D621F0" w:rsidRPr="00D621F0" w:rsidRDefault="00D621F0" w:rsidP="00D621F0">
            <w:pPr>
              <w:pStyle w:val="NoSpacing"/>
              <w:numPr>
                <w:ilvl w:val="0"/>
                <w:numId w:val="9"/>
              </w:numPr>
              <w:rPr>
                <w:rFonts w:ascii="Tahoma" w:hAnsi="Tahoma" w:cs="Tahoma"/>
                <w:bCs/>
              </w:rPr>
            </w:pPr>
            <w:r w:rsidRPr="00D621F0">
              <w:rPr>
                <w:rFonts w:ascii="Tahoma" w:hAnsi="Tahoma" w:cs="Tahoma"/>
                <w:b/>
                <w:bCs/>
              </w:rPr>
              <w:t xml:space="preserve">weight: </w:t>
            </w:r>
            <w:r w:rsidRPr="00D621F0">
              <w:rPr>
                <w:rFonts w:ascii="Tahoma" w:hAnsi="Tahoma" w:cs="Tahoma"/>
              </w:rPr>
              <w:t>140kg-150kg (including packaging)</w:t>
            </w:r>
          </w:p>
          <w:p w14:paraId="6A42CF39" w14:textId="577F9E36" w:rsidR="006C6A88" w:rsidRPr="00341057" w:rsidRDefault="00D621F0" w:rsidP="00D621F0">
            <w:pPr>
              <w:pStyle w:val="NoSpacing"/>
              <w:numPr>
                <w:ilvl w:val="0"/>
                <w:numId w:val="9"/>
              </w:numPr>
              <w:rPr>
                <w:rFonts w:ascii="Tahoma" w:hAnsi="Tahoma" w:cs="Tahoma"/>
                <w:bCs/>
              </w:rPr>
            </w:pPr>
            <w:r w:rsidRPr="00D621F0">
              <w:rPr>
                <w:rFonts w:ascii="Tahoma" w:hAnsi="Tahoma" w:cs="Tahoma"/>
                <w:b/>
                <w:bCs/>
              </w:rPr>
              <w:t xml:space="preserve">Main application: </w:t>
            </w:r>
            <w:r w:rsidRPr="00D621F0">
              <w:rPr>
                <w:rFonts w:ascii="Tahoma" w:hAnsi="Tahoma" w:cs="Tahoma"/>
              </w:rPr>
              <w:t>Engraving &amp; Cutting for Wood,</w:t>
            </w:r>
            <w:r>
              <w:rPr>
                <w:rFonts w:ascii="Tahoma" w:hAnsi="Tahoma" w:cs="Tahoma"/>
              </w:rPr>
              <w:t xml:space="preserve"> </w:t>
            </w:r>
            <w:r w:rsidRPr="00D621F0">
              <w:rPr>
                <w:rFonts w:ascii="Tahoma" w:hAnsi="Tahoma" w:cs="Tahoma"/>
              </w:rPr>
              <w:t>bamboo,</w:t>
            </w:r>
            <w:r>
              <w:rPr>
                <w:rFonts w:ascii="Tahoma" w:hAnsi="Tahoma" w:cs="Tahoma"/>
              </w:rPr>
              <w:t xml:space="preserve"> </w:t>
            </w:r>
            <w:r w:rsidRPr="00D621F0">
              <w:rPr>
                <w:rFonts w:ascii="Tahoma" w:hAnsi="Tahoma" w:cs="Tahoma"/>
              </w:rPr>
              <w:t>PCB,</w:t>
            </w:r>
            <w:r>
              <w:rPr>
                <w:rFonts w:ascii="Tahoma" w:hAnsi="Tahoma" w:cs="Tahoma"/>
              </w:rPr>
              <w:t xml:space="preserve"> </w:t>
            </w:r>
            <w:r w:rsidRPr="00D621F0">
              <w:rPr>
                <w:rFonts w:ascii="Tahoma" w:hAnsi="Tahoma" w:cs="Tahoma"/>
              </w:rPr>
              <w:t>PVC,</w:t>
            </w:r>
            <w:r>
              <w:rPr>
                <w:rFonts w:ascii="Tahoma" w:hAnsi="Tahoma" w:cs="Tahoma"/>
              </w:rPr>
              <w:t xml:space="preserve"> </w:t>
            </w:r>
            <w:r w:rsidRPr="00D621F0">
              <w:rPr>
                <w:rFonts w:ascii="Tahoma" w:hAnsi="Tahoma" w:cs="Tahoma"/>
              </w:rPr>
              <w:t>PMMA,</w:t>
            </w:r>
            <w:r>
              <w:rPr>
                <w:rFonts w:ascii="Tahoma" w:hAnsi="Tahoma" w:cs="Tahoma"/>
              </w:rPr>
              <w:t xml:space="preserve"> </w:t>
            </w:r>
            <w:r w:rsidRPr="00D621F0">
              <w:rPr>
                <w:rFonts w:ascii="Tahoma" w:hAnsi="Tahoma" w:cs="Tahoma"/>
              </w:rPr>
              <w:t>plastics,</w:t>
            </w:r>
            <w:r>
              <w:rPr>
                <w:rFonts w:ascii="Tahoma" w:hAnsi="Tahoma" w:cs="Tahoma"/>
              </w:rPr>
              <w:t xml:space="preserve"> </w:t>
            </w:r>
            <w:r w:rsidRPr="00D621F0">
              <w:rPr>
                <w:rFonts w:ascii="Tahoma" w:hAnsi="Tahoma" w:cs="Tahoma"/>
              </w:rPr>
              <w:t xml:space="preserve">ABS </w:t>
            </w:r>
            <w:proofErr w:type="spellStart"/>
            <w:r w:rsidRPr="00D621F0">
              <w:rPr>
                <w:rFonts w:ascii="Tahoma" w:hAnsi="Tahoma" w:cs="Tahoma"/>
              </w:rPr>
              <w:t>etc</w:t>
            </w:r>
            <w:proofErr w:type="spellEnd"/>
          </w:p>
        </w:tc>
        <w:tc>
          <w:tcPr>
            <w:tcW w:w="619" w:type="dxa"/>
            <w:vAlign w:val="center"/>
          </w:tcPr>
          <w:p w14:paraId="2014B30C" w14:textId="35BCAFE6" w:rsidR="006C6A88" w:rsidRPr="00DF1846" w:rsidRDefault="00DF1846" w:rsidP="003107D9">
            <w:pPr>
              <w:pStyle w:val="TableParagraph"/>
              <w:jc w:val="center"/>
              <w:rPr>
                <w:rFonts w:ascii="Tahoma" w:hAnsi="Tahoma" w:cs="Tahoma"/>
                <w:b/>
                <w:sz w:val="18"/>
                <w:szCs w:val="18"/>
              </w:rPr>
            </w:pPr>
            <w:r w:rsidRPr="00DF1846">
              <w:rPr>
                <w:rFonts w:ascii="Tahoma" w:hAnsi="Tahoma" w:cs="Tahoma"/>
                <w:b/>
                <w:sz w:val="18"/>
                <w:szCs w:val="18"/>
              </w:rPr>
              <w:t>1</w:t>
            </w:r>
          </w:p>
        </w:tc>
        <w:tc>
          <w:tcPr>
            <w:tcW w:w="674" w:type="dxa"/>
            <w:vAlign w:val="center"/>
          </w:tcPr>
          <w:p w14:paraId="55259811" w14:textId="77777777" w:rsidR="006C6A88" w:rsidRPr="00DF1846" w:rsidRDefault="006C6A88" w:rsidP="003107D9">
            <w:pPr>
              <w:pStyle w:val="TableParagraph"/>
              <w:jc w:val="center"/>
              <w:rPr>
                <w:rFonts w:ascii="Tahoma" w:hAnsi="Tahoma" w:cs="Tahoma"/>
                <w:b/>
                <w:bCs/>
                <w:sz w:val="18"/>
                <w:szCs w:val="18"/>
              </w:rPr>
            </w:pPr>
            <w:r w:rsidRPr="00DF1846">
              <w:rPr>
                <w:rFonts w:ascii="Tahoma" w:hAnsi="Tahoma" w:cs="Tahoma"/>
                <w:b/>
                <w:bCs/>
                <w:color w:val="000000"/>
                <w:sz w:val="18"/>
                <w:szCs w:val="18"/>
              </w:rPr>
              <w:t>Nos</w:t>
            </w:r>
          </w:p>
        </w:tc>
      </w:tr>
    </w:tbl>
    <w:p w14:paraId="3FC48BC0" w14:textId="77777777" w:rsidR="00D74D7A" w:rsidRPr="001D455E" w:rsidRDefault="00D74D7A" w:rsidP="00D74D7A">
      <w:pPr>
        <w:pStyle w:val="BodyText"/>
        <w:rPr>
          <w:rFonts w:ascii="Tahoma" w:hAnsi="Tahoma" w:cs="Tahoma"/>
          <w:b/>
          <w:sz w:val="18"/>
          <w:szCs w:val="18"/>
        </w:rPr>
      </w:pPr>
    </w:p>
    <w:p w14:paraId="72321C6A" w14:textId="77777777" w:rsidR="00D74D7A" w:rsidRPr="001D455E" w:rsidRDefault="00D74D7A" w:rsidP="00D74D7A">
      <w:pPr>
        <w:pStyle w:val="BodyText"/>
        <w:rPr>
          <w:rFonts w:ascii="Tahoma" w:hAnsi="Tahoma" w:cs="Tahoma"/>
          <w:b/>
          <w:sz w:val="18"/>
          <w:szCs w:val="18"/>
        </w:rPr>
      </w:pPr>
    </w:p>
    <w:p w14:paraId="0778FC48" w14:textId="77777777" w:rsidR="00D74D7A" w:rsidRDefault="00D74D7A" w:rsidP="00D74D7A">
      <w:pPr>
        <w:ind w:right="1117"/>
        <w:rPr>
          <w:rFonts w:ascii="Tahoma" w:hAnsi="Tahoma" w:cs="Tahoma"/>
          <w:i/>
          <w:sz w:val="18"/>
          <w:szCs w:val="18"/>
        </w:rPr>
      </w:pPr>
    </w:p>
    <w:p w14:paraId="47730DAE" w14:textId="77777777" w:rsidR="00D74D7A" w:rsidRDefault="00D74D7A" w:rsidP="00D74D7A">
      <w:pPr>
        <w:ind w:right="1117"/>
        <w:rPr>
          <w:rFonts w:ascii="Tahoma" w:hAnsi="Tahoma" w:cs="Tahoma"/>
          <w:i/>
          <w:sz w:val="18"/>
          <w:szCs w:val="18"/>
        </w:rPr>
      </w:pPr>
    </w:p>
    <w:p w14:paraId="23E0968B" w14:textId="77777777" w:rsidR="00D74D7A" w:rsidRPr="001D455E" w:rsidRDefault="00D74D7A" w:rsidP="00D74D7A">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79FC0D29" w14:textId="7B968EA2" w:rsidR="00D74D7A" w:rsidRDefault="00D74D7A" w:rsidP="00D74D7A">
      <w:pPr>
        <w:rPr>
          <w:rFonts w:ascii="Tahoma" w:hAnsi="Tahoma" w:cs="Tahoma"/>
          <w:i/>
          <w:sz w:val="18"/>
          <w:szCs w:val="18"/>
          <w:u w:val="single"/>
        </w:rPr>
      </w:pPr>
      <w:r w:rsidRPr="001D455E">
        <w:rPr>
          <w:rFonts w:ascii="Tahoma" w:hAnsi="Tahoma" w:cs="Tahoma"/>
          <w:i/>
          <w:sz w:val="18"/>
          <w:szCs w:val="18"/>
        </w:rPr>
        <w:br w:type="page"/>
      </w:r>
      <w:r w:rsidRPr="001D455E">
        <w:rPr>
          <w:rFonts w:ascii="Tahoma" w:hAnsi="Tahoma" w:cs="Tahoma"/>
          <w:b/>
          <w:sz w:val="18"/>
          <w:szCs w:val="18"/>
          <w:u w:val="single"/>
        </w:rPr>
        <w:lastRenderedPageBreak/>
        <w:t>Commercial</w:t>
      </w:r>
      <w:r w:rsidRPr="001D455E">
        <w:rPr>
          <w:rFonts w:ascii="Tahoma" w:hAnsi="Tahoma" w:cs="Tahoma"/>
          <w:b/>
          <w:spacing w:val="-2"/>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2"/>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1"/>
          <w:sz w:val="18"/>
          <w:szCs w:val="18"/>
          <w:u w:val="single"/>
        </w:rPr>
        <w:t xml:space="preserve"> </w:t>
      </w:r>
      <w:r w:rsidRPr="001D455E">
        <w:rPr>
          <w:rFonts w:ascii="Tahoma" w:hAnsi="Tahoma" w:cs="Tahoma"/>
          <w:i/>
          <w:sz w:val="18"/>
          <w:szCs w:val="18"/>
          <w:u w:val="single"/>
        </w:rPr>
        <w:t>envelope</w:t>
      </w:r>
      <w:r w:rsidR="0046286C">
        <w:rPr>
          <w:rFonts w:ascii="Tahoma" w:hAnsi="Tahoma" w:cs="Tahoma"/>
          <w:i/>
          <w:sz w:val="18"/>
          <w:szCs w:val="18"/>
          <w:u w:val="single"/>
        </w:rPr>
        <w:t>/password protected file via email</w:t>
      </w:r>
      <w:r w:rsidRPr="001D455E">
        <w:rPr>
          <w:rFonts w:ascii="Tahoma" w:hAnsi="Tahoma" w:cs="Tahoma"/>
          <w:i/>
          <w:sz w:val="18"/>
          <w:szCs w:val="18"/>
          <w:u w:val="single"/>
        </w:rPr>
        <w:t>)</w:t>
      </w:r>
    </w:p>
    <w:p w14:paraId="5591E6B6" w14:textId="77777777" w:rsidR="00D74D7A" w:rsidRPr="001D455E" w:rsidRDefault="00D74D7A" w:rsidP="00D74D7A">
      <w:pPr>
        <w:rPr>
          <w:rFonts w:ascii="Tahoma" w:hAnsi="Tahoma" w:cs="Tahoma"/>
          <w:i/>
          <w:sz w:val="18"/>
          <w:szCs w:val="18"/>
        </w:rPr>
      </w:pPr>
    </w:p>
    <w:p w14:paraId="23B34273" w14:textId="77777777" w:rsidR="0046286C" w:rsidRDefault="00DF1846" w:rsidP="00D74D7A">
      <w:pPr>
        <w:pStyle w:val="BodyText"/>
        <w:jc w:val="center"/>
        <w:rPr>
          <w:rFonts w:ascii="Tahoma" w:hAnsi="Tahoma" w:cs="Tahoma"/>
          <w:b/>
          <w:sz w:val="18"/>
          <w:szCs w:val="18"/>
        </w:rPr>
      </w:pPr>
      <w:bookmarkStart w:id="1" w:name="_Hlk175235461"/>
      <w:r w:rsidRPr="00D74D7A">
        <w:rPr>
          <w:rFonts w:ascii="Tahoma" w:hAnsi="Tahoma" w:cs="Tahoma"/>
          <w:b/>
          <w:sz w:val="18"/>
          <w:szCs w:val="18"/>
        </w:rPr>
        <w:t>Supply of Tabletop 3 Axis CNC Router Kit (for CRIA)</w:t>
      </w:r>
      <w:r w:rsidR="00D74D7A" w:rsidRPr="001D455E">
        <w:rPr>
          <w:rFonts w:ascii="Tahoma" w:hAnsi="Tahoma" w:cs="Tahoma"/>
          <w:b/>
          <w:sz w:val="18"/>
          <w:szCs w:val="18"/>
        </w:rPr>
        <w:t xml:space="preserve"> </w:t>
      </w:r>
    </w:p>
    <w:p w14:paraId="594CC808" w14:textId="306B53FB" w:rsidR="00D74D7A" w:rsidRDefault="00D74D7A" w:rsidP="00D74D7A">
      <w:pPr>
        <w:pStyle w:val="BodyText"/>
        <w:jc w:val="center"/>
        <w:rPr>
          <w:rFonts w:ascii="Tahoma" w:hAnsi="Tahoma" w:cs="Tahoma"/>
          <w:b/>
          <w:bCs/>
          <w:color w:val="000000"/>
          <w:sz w:val="18"/>
          <w:szCs w:val="18"/>
        </w:rPr>
      </w:pPr>
      <w:r w:rsidRPr="001D455E">
        <w:rPr>
          <w:rFonts w:ascii="Tahoma" w:hAnsi="Tahoma" w:cs="Tahoma"/>
          <w:b/>
          <w:sz w:val="18"/>
          <w:szCs w:val="18"/>
        </w:rPr>
        <w:t xml:space="preserve">(Tender </w:t>
      </w:r>
      <w:proofErr w:type="gramStart"/>
      <w:r w:rsidRPr="001D455E">
        <w:rPr>
          <w:rFonts w:ascii="Tahoma" w:hAnsi="Tahoma" w:cs="Tahoma"/>
          <w:b/>
          <w:sz w:val="18"/>
          <w:szCs w:val="18"/>
        </w:rPr>
        <w:t>No. :</w:t>
      </w:r>
      <w:proofErr w:type="gramEnd"/>
      <w:r w:rsidRPr="001D455E">
        <w:rPr>
          <w:rFonts w:ascii="Tahoma" w:hAnsi="Tahoma" w:cs="Tahoma"/>
          <w:b/>
          <w:bCs/>
          <w:color w:val="000000"/>
          <w:sz w:val="18"/>
          <w:szCs w:val="18"/>
        </w:rPr>
        <w:t xml:space="preserve"> 2024-25/</w:t>
      </w:r>
      <w:r>
        <w:rPr>
          <w:rFonts w:ascii="Tahoma" w:hAnsi="Tahoma" w:cs="Tahoma"/>
          <w:b/>
          <w:bCs/>
          <w:color w:val="000000"/>
          <w:sz w:val="18"/>
          <w:szCs w:val="18"/>
        </w:rPr>
        <w:t>MME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sidR="0046286C">
        <w:rPr>
          <w:rFonts w:ascii="Tahoma" w:hAnsi="Tahoma" w:cs="Tahoma"/>
          <w:b/>
          <w:bCs/>
          <w:color w:val="000000"/>
          <w:sz w:val="18"/>
          <w:szCs w:val="18"/>
        </w:rPr>
        <w:t>873</w:t>
      </w:r>
      <w:r w:rsidRPr="001D455E">
        <w:rPr>
          <w:rFonts w:ascii="Tahoma" w:hAnsi="Tahoma" w:cs="Tahoma"/>
          <w:b/>
          <w:bCs/>
          <w:color w:val="000000"/>
          <w:sz w:val="18"/>
          <w:szCs w:val="18"/>
        </w:rPr>
        <w:t>)</w:t>
      </w:r>
    </w:p>
    <w:p w14:paraId="08CB9C08" w14:textId="77777777" w:rsidR="0046286C" w:rsidRPr="001D455E" w:rsidRDefault="0046286C" w:rsidP="00D74D7A">
      <w:pPr>
        <w:pStyle w:val="BodyText"/>
        <w:jc w:val="center"/>
        <w:rPr>
          <w:rFonts w:ascii="Tahoma" w:hAnsi="Tahoma" w:cs="Tahoma"/>
          <w:b/>
          <w:sz w:val="18"/>
          <w:szCs w:val="18"/>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276"/>
        <w:gridCol w:w="3973"/>
        <w:gridCol w:w="603"/>
        <w:gridCol w:w="720"/>
        <w:gridCol w:w="900"/>
        <w:gridCol w:w="1228"/>
      </w:tblGrid>
      <w:tr w:rsidR="00D74D7A" w:rsidRPr="001D455E" w14:paraId="55E6880E" w14:textId="77777777" w:rsidTr="00B32685">
        <w:trPr>
          <w:trHeight w:val="297"/>
          <w:tblHeader/>
          <w:jc w:val="center"/>
        </w:trPr>
        <w:tc>
          <w:tcPr>
            <w:tcW w:w="704" w:type="dxa"/>
          </w:tcPr>
          <w:p w14:paraId="71A2B4AB" w14:textId="77777777" w:rsidR="00D74D7A" w:rsidRPr="001D455E" w:rsidRDefault="00D74D7A" w:rsidP="00B32685">
            <w:pPr>
              <w:pStyle w:val="TableParagraph"/>
              <w:spacing w:before="13"/>
              <w:ind w:left="107"/>
              <w:rPr>
                <w:rFonts w:ascii="Tahoma" w:hAnsi="Tahoma" w:cs="Tahoma"/>
                <w:b/>
                <w:sz w:val="18"/>
                <w:szCs w:val="18"/>
              </w:rPr>
            </w:pPr>
            <w:r w:rsidRPr="001D455E">
              <w:rPr>
                <w:rFonts w:ascii="Tahoma" w:hAnsi="Tahoma" w:cs="Tahoma"/>
                <w:b/>
                <w:sz w:val="18"/>
                <w:szCs w:val="18"/>
              </w:rPr>
              <w:t>S.No.</w:t>
            </w:r>
          </w:p>
        </w:tc>
        <w:tc>
          <w:tcPr>
            <w:tcW w:w="1276" w:type="dxa"/>
          </w:tcPr>
          <w:p w14:paraId="09F9F531" w14:textId="77777777" w:rsidR="00D74D7A" w:rsidRPr="001D455E" w:rsidRDefault="00D74D7A" w:rsidP="00B32685">
            <w:pPr>
              <w:pStyle w:val="TableParagraph"/>
              <w:spacing w:before="13"/>
              <w:ind w:left="160"/>
              <w:rPr>
                <w:rFonts w:ascii="Tahoma" w:hAnsi="Tahoma" w:cs="Tahoma"/>
                <w:b/>
                <w:sz w:val="18"/>
                <w:szCs w:val="18"/>
              </w:rPr>
            </w:pPr>
            <w:r w:rsidRPr="001D455E">
              <w:rPr>
                <w:rFonts w:ascii="Tahoma" w:hAnsi="Tahoma" w:cs="Tahoma"/>
                <w:b/>
                <w:sz w:val="18"/>
                <w:szCs w:val="18"/>
              </w:rPr>
              <w:t>Item</w:t>
            </w:r>
            <w:r w:rsidRPr="001D455E">
              <w:rPr>
                <w:rFonts w:ascii="Tahoma" w:hAnsi="Tahoma" w:cs="Tahoma"/>
                <w:b/>
                <w:spacing w:val="-5"/>
                <w:sz w:val="18"/>
                <w:szCs w:val="18"/>
              </w:rPr>
              <w:t xml:space="preserve"> </w:t>
            </w:r>
            <w:r w:rsidRPr="001D455E">
              <w:rPr>
                <w:rFonts w:ascii="Tahoma" w:hAnsi="Tahoma" w:cs="Tahoma"/>
                <w:b/>
                <w:sz w:val="18"/>
                <w:szCs w:val="18"/>
              </w:rPr>
              <w:t>Name/ Description</w:t>
            </w:r>
          </w:p>
        </w:tc>
        <w:tc>
          <w:tcPr>
            <w:tcW w:w="3973" w:type="dxa"/>
          </w:tcPr>
          <w:p w14:paraId="55401006" w14:textId="77777777" w:rsidR="00D74D7A" w:rsidRPr="001D455E" w:rsidRDefault="00D74D7A" w:rsidP="00B32685">
            <w:pPr>
              <w:pStyle w:val="TableParagraph"/>
              <w:spacing w:before="1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603" w:type="dxa"/>
          </w:tcPr>
          <w:p w14:paraId="15B38B00" w14:textId="77777777" w:rsidR="00D74D7A" w:rsidRPr="001D455E" w:rsidRDefault="00D74D7A" w:rsidP="00B32685">
            <w:pPr>
              <w:pStyle w:val="TableParagraph"/>
              <w:spacing w:before="13"/>
              <w:ind w:right="10"/>
              <w:jc w:val="center"/>
              <w:rPr>
                <w:rFonts w:ascii="Tahoma" w:hAnsi="Tahoma" w:cs="Tahoma"/>
                <w:b/>
                <w:sz w:val="18"/>
                <w:szCs w:val="18"/>
              </w:rPr>
            </w:pPr>
            <w:r w:rsidRPr="001D455E">
              <w:rPr>
                <w:rFonts w:ascii="Tahoma" w:hAnsi="Tahoma" w:cs="Tahoma"/>
                <w:b/>
                <w:sz w:val="18"/>
                <w:szCs w:val="18"/>
              </w:rPr>
              <w:t>Qty.</w:t>
            </w:r>
          </w:p>
        </w:tc>
        <w:tc>
          <w:tcPr>
            <w:tcW w:w="720" w:type="dxa"/>
          </w:tcPr>
          <w:p w14:paraId="23E84A28" w14:textId="77777777" w:rsidR="00D74D7A" w:rsidRPr="001D455E" w:rsidRDefault="00D74D7A" w:rsidP="00B32685">
            <w:pPr>
              <w:pStyle w:val="TableParagraph"/>
              <w:spacing w:before="13"/>
              <w:ind w:left="108"/>
              <w:rPr>
                <w:rFonts w:ascii="Tahoma" w:hAnsi="Tahoma" w:cs="Tahoma"/>
                <w:b/>
                <w:sz w:val="18"/>
                <w:szCs w:val="18"/>
              </w:rPr>
            </w:pPr>
            <w:r w:rsidRPr="001D455E">
              <w:rPr>
                <w:rFonts w:ascii="Tahoma" w:hAnsi="Tahoma" w:cs="Tahoma"/>
                <w:b/>
                <w:sz w:val="18"/>
                <w:szCs w:val="18"/>
              </w:rPr>
              <w:t>UOM</w:t>
            </w:r>
          </w:p>
        </w:tc>
        <w:tc>
          <w:tcPr>
            <w:tcW w:w="900" w:type="dxa"/>
          </w:tcPr>
          <w:p w14:paraId="21719B21" w14:textId="77777777" w:rsidR="00D74D7A" w:rsidRPr="001D455E" w:rsidRDefault="00D74D7A" w:rsidP="00B32685">
            <w:pPr>
              <w:pStyle w:val="TableParagraph"/>
              <w:spacing w:before="13"/>
              <w:ind w:left="108"/>
              <w:jc w:val="center"/>
              <w:rPr>
                <w:rFonts w:ascii="Tahoma" w:hAnsi="Tahoma" w:cs="Tahoma"/>
                <w:b/>
                <w:sz w:val="18"/>
                <w:szCs w:val="18"/>
              </w:rPr>
            </w:pPr>
            <w:r w:rsidRPr="001D455E">
              <w:rPr>
                <w:rFonts w:ascii="Tahoma" w:hAnsi="Tahoma" w:cs="Tahoma"/>
                <w:b/>
                <w:sz w:val="18"/>
                <w:szCs w:val="18"/>
              </w:rPr>
              <w:t>Rate</w:t>
            </w:r>
          </w:p>
        </w:tc>
        <w:tc>
          <w:tcPr>
            <w:tcW w:w="1228" w:type="dxa"/>
          </w:tcPr>
          <w:p w14:paraId="1E58F61D" w14:textId="77777777" w:rsidR="00D74D7A" w:rsidRPr="001D455E" w:rsidRDefault="00D74D7A" w:rsidP="00B32685">
            <w:pPr>
              <w:pStyle w:val="TableParagraph"/>
              <w:spacing w:before="13"/>
              <w:ind w:left="108"/>
              <w:jc w:val="center"/>
              <w:rPr>
                <w:rFonts w:ascii="Tahoma" w:hAnsi="Tahoma" w:cs="Tahoma"/>
                <w:b/>
                <w:sz w:val="18"/>
                <w:szCs w:val="18"/>
              </w:rPr>
            </w:pPr>
            <w:r w:rsidRPr="001D455E">
              <w:rPr>
                <w:rFonts w:ascii="Tahoma" w:hAnsi="Tahoma" w:cs="Tahoma"/>
                <w:b/>
                <w:sz w:val="18"/>
                <w:szCs w:val="18"/>
              </w:rPr>
              <w:t>Amount</w:t>
            </w:r>
          </w:p>
        </w:tc>
      </w:tr>
      <w:tr w:rsidR="00D621F0" w:rsidRPr="001D455E" w14:paraId="0C4C360E" w14:textId="77777777" w:rsidTr="00B32685">
        <w:trPr>
          <w:trHeight w:val="433"/>
          <w:jc w:val="center"/>
        </w:trPr>
        <w:tc>
          <w:tcPr>
            <w:tcW w:w="704" w:type="dxa"/>
          </w:tcPr>
          <w:p w14:paraId="07FE72E8" w14:textId="77777777" w:rsidR="00D621F0" w:rsidRPr="001D455E" w:rsidRDefault="00D621F0" w:rsidP="00D621F0">
            <w:pPr>
              <w:pStyle w:val="TableParagraph"/>
              <w:spacing w:before="1"/>
              <w:ind w:left="107"/>
              <w:rPr>
                <w:rFonts w:ascii="Tahoma" w:hAnsi="Tahoma" w:cs="Tahoma"/>
                <w:sz w:val="18"/>
                <w:szCs w:val="18"/>
              </w:rPr>
            </w:pPr>
            <w:r w:rsidRPr="001D455E">
              <w:rPr>
                <w:rFonts w:ascii="Tahoma" w:hAnsi="Tahoma" w:cs="Tahoma"/>
                <w:b/>
                <w:sz w:val="18"/>
                <w:szCs w:val="18"/>
              </w:rPr>
              <w:t>1.</w:t>
            </w:r>
          </w:p>
        </w:tc>
        <w:tc>
          <w:tcPr>
            <w:tcW w:w="1276" w:type="dxa"/>
          </w:tcPr>
          <w:p w14:paraId="27A3A476" w14:textId="377099C4" w:rsidR="00D621F0" w:rsidRPr="00DF1846" w:rsidRDefault="00D621F0" w:rsidP="00D621F0">
            <w:pPr>
              <w:pStyle w:val="BodyText"/>
              <w:rPr>
                <w:rFonts w:ascii="Tahoma" w:hAnsi="Tahoma" w:cs="Tahoma"/>
                <w:b/>
                <w:bCs/>
                <w:sz w:val="18"/>
                <w:szCs w:val="18"/>
              </w:rPr>
            </w:pPr>
            <w:r w:rsidRPr="00DF1846">
              <w:rPr>
                <w:rFonts w:ascii="Tahoma" w:hAnsi="Tahoma" w:cs="Tahoma"/>
                <w:b/>
                <w:bCs/>
                <w:sz w:val="18"/>
                <w:szCs w:val="18"/>
              </w:rPr>
              <w:t>Tabletop 3 Axis CNC Router Kit</w:t>
            </w:r>
          </w:p>
          <w:p w14:paraId="478ADE63" w14:textId="4BE91344" w:rsidR="00D621F0" w:rsidRPr="00DF1846" w:rsidRDefault="00D621F0" w:rsidP="00D621F0">
            <w:pPr>
              <w:pStyle w:val="BodyText"/>
              <w:rPr>
                <w:rFonts w:ascii="Tahoma" w:hAnsi="Tahoma" w:cs="Tahoma"/>
                <w:b/>
                <w:bCs/>
                <w:color w:val="000000"/>
                <w:sz w:val="18"/>
                <w:szCs w:val="18"/>
              </w:rPr>
            </w:pPr>
            <w:r w:rsidRPr="00DF1846">
              <w:rPr>
                <w:rFonts w:ascii="Tahoma" w:hAnsi="Tahoma" w:cs="Tahoma"/>
                <w:b/>
                <w:bCs/>
                <w:sz w:val="18"/>
                <w:szCs w:val="18"/>
              </w:rPr>
              <w:t>(AS per technical specification)</w:t>
            </w:r>
          </w:p>
        </w:tc>
        <w:tc>
          <w:tcPr>
            <w:tcW w:w="3973" w:type="dxa"/>
          </w:tcPr>
          <w:p w14:paraId="61A5D1F0" w14:textId="77777777" w:rsidR="00D621F0" w:rsidRPr="0046286C" w:rsidRDefault="00D621F0" w:rsidP="00D621F0">
            <w:pPr>
              <w:pStyle w:val="NoSpacing"/>
              <w:rPr>
                <w:rFonts w:ascii="Tahoma" w:hAnsi="Tahoma" w:cs="Tahoma"/>
                <w:b/>
                <w:bCs/>
                <w:sz w:val="16"/>
                <w:szCs w:val="16"/>
              </w:rPr>
            </w:pPr>
            <w:r w:rsidRPr="0046286C">
              <w:rPr>
                <w:rFonts w:ascii="Tahoma" w:hAnsi="Tahoma" w:cs="Tahoma"/>
                <w:b/>
                <w:bCs/>
                <w:sz w:val="16"/>
                <w:szCs w:val="16"/>
              </w:rPr>
              <w:t>Technical specifications:</w:t>
            </w:r>
          </w:p>
          <w:p w14:paraId="3173CDD6" w14:textId="77777777" w:rsidR="00D621F0" w:rsidRPr="0046286C" w:rsidRDefault="00D621F0" w:rsidP="00D621F0">
            <w:pPr>
              <w:pStyle w:val="NoSpacing"/>
              <w:ind w:left="720"/>
              <w:rPr>
                <w:rFonts w:ascii="Tahoma" w:hAnsi="Tahoma" w:cs="Tahoma"/>
                <w:sz w:val="16"/>
                <w:szCs w:val="16"/>
              </w:rPr>
            </w:pPr>
          </w:p>
          <w:p w14:paraId="42AC68ED" w14:textId="77777777" w:rsidR="00D621F0" w:rsidRPr="0046286C" w:rsidRDefault="00D621F0" w:rsidP="00D621F0">
            <w:pPr>
              <w:pStyle w:val="NoSpacing"/>
              <w:numPr>
                <w:ilvl w:val="0"/>
                <w:numId w:val="9"/>
              </w:numPr>
              <w:rPr>
                <w:rFonts w:ascii="Tahoma" w:hAnsi="Tahoma" w:cs="Tahoma"/>
                <w:sz w:val="16"/>
                <w:szCs w:val="16"/>
              </w:rPr>
            </w:pPr>
            <w:r w:rsidRPr="0046286C">
              <w:rPr>
                <w:rFonts w:ascii="Tahoma" w:hAnsi="Tahoma" w:cs="Tahoma"/>
                <w:b/>
                <w:bCs/>
                <w:sz w:val="16"/>
                <w:szCs w:val="16"/>
              </w:rPr>
              <w:t>Machine Type:</w:t>
            </w:r>
            <w:r w:rsidRPr="0046286C">
              <w:rPr>
                <w:rFonts w:ascii="Tahoma" w:hAnsi="Tahoma" w:cs="Tahoma"/>
                <w:sz w:val="16"/>
                <w:szCs w:val="16"/>
              </w:rPr>
              <w:t xml:space="preserve"> Manufactured and configured (DIY kits not required)</w:t>
            </w:r>
          </w:p>
          <w:p w14:paraId="6B42324C" w14:textId="77777777" w:rsidR="00D621F0" w:rsidRPr="0046286C" w:rsidRDefault="00D621F0" w:rsidP="00D621F0">
            <w:pPr>
              <w:pStyle w:val="NoSpacing"/>
              <w:numPr>
                <w:ilvl w:val="0"/>
                <w:numId w:val="9"/>
              </w:numPr>
              <w:rPr>
                <w:rFonts w:ascii="Tahoma" w:hAnsi="Tahoma" w:cs="Tahoma"/>
                <w:b/>
                <w:bCs/>
                <w:sz w:val="16"/>
                <w:szCs w:val="16"/>
              </w:rPr>
            </w:pPr>
            <w:r w:rsidRPr="0046286C">
              <w:rPr>
                <w:rFonts w:ascii="Tahoma" w:hAnsi="Tahoma" w:cs="Tahoma"/>
                <w:b/>
                <w:bCs/>
                <w:sz w:val="16"/>
                <w:szCs w:val="16"/>
              </w:rPr>
              <w:t xml:space="preserve">Machine Dimensions: </w:t>
            </w:r>
            <w:r w:rsidRPr="0046286C">
              <w:rPr>
                <w:rFonts w:ascii="Tahoma" w:hAnsi="Tahoma" w:cs="Tahoma"/>
                <w:sz w:val="16"/>
                <w:szCs w:val="16"/>
              </w:rPr>
              <w:t>900×600×120mm</w:t>
            </w:r>
          </w:p>
          <w:p w14:paraId="65908485" w14:textId="77777777" w:rsidR="00D621F0" w:rsidRPr="0046286C" w:rsidRDefault="00D621F0" w:rsidP="00D621F0">
            <w:pPr>
              <w:pStyle w:val="NoSpacing"/>
              <w:numPr>
                <w:ilvl w:val="0"/>
                <w:numId w:val="9"/>
              </w:numPr>
              <w:rPr>
                <w:rFonts w:ascii="Tahoma" w:hAnsi="Tahoma" w:cs="Tahoma"/>
                <w:b/>
                <w:bCs/>
                <w:sz w:val="16"/>
                <w:szCs w:val="16"/>
              </w:rPr>
            </w:pPr>
            <w:r w:rsidRPr="0046286C">
              <w:rPr>
                <w:rFonts w:ascii="Tahoma" w:hAnsi="Tahoma" w:cs="Tahoma"/>
                <w:b/>
                <w:bCs/>
                <w:sz w:val="16"/>
                <w:szCs w:val="16"/>
              </w:rPr>
              <w:t xml:space="preserve">Construction material: </w:t>
            </w:r>
            <w:r w:rsidRPr="0046286C">
              <w:rPr>
                <w:rFonts w:ascii="Tahoma" w:hAnsi="Tahoma" w:cs="Tahoma"/>
                <w:sz w:val="16"/>
                <w:szCs w:val="16"/>
              </w:rPr>
              <w:t>6061 and 6063 hard aluminum alloy special extrusions</w:t>
            </w:r>
          </w:p>
          <w:p w14:paraId="7438C658" w14:textId="77777777" w:rsidR="00D621F0" w:rsidRPr="0046286C" w:rsidRDefault="00D621F0" w:rsidP="00D621F0">
            <w:pPr>
              <w:pStyle w:val="NoSpacing"/>
              <w:numPr>
                <w:ilvl w:val="0"/>
                <w:numId w:val="9"/>
              </w:numPr>
              <w:rPr>
                <w:rFonts w:ascii="Tahoma" w:hAnsi="Tahoma" w:cs="Tahoma"/>
                <w:b/>
                <w:bCs/>
                <w:sz w:val="16"/>
                <w:szCs w:val="16"/>
              </w:rPr>
            </w:pPr>
            <w:r w:rsidRPr="0046286C">
              <w:rPr>
                <w:rFonts w:ascii="Tahoma" w:hAnsi="Tahoma" w:cs="Tahoma"/>
                <w:b/>
                <w:bCs/>
                <w:sz w:val="16"/>
                <w:szCs w:val="16"/>
              </w:rPr>
              <w:t xml:space="preserve">Engraving Area: </w:t>
            </w:r>
            <w:r w:rsidRPr="0046286C">
              <w:rPr>
                <w:rFonts w:ascii="Tahoma" w:hAnsi="Tahoma" w:cs="Tahoma"/>
                <w:sz w:val="16"/>
                <w:szCs w:val="16"/>
              </w:rPr>
              <w:t>890×590mm</w:t>
            </w:r>
          </w:p>
          <w:p w14:paraId="411E0A9D" w14:textId="77777777" w:rsidR="00D621F0" w:rsidRPr="0046286C" w:rsidRDefault="00D621F0" w:rsidP="00D621F0">
            <w:pPr>
              <w:pStyle w:val="NoSpacing"/>
              <w:numPr>
                <w:ilvl w:val="0"/>
                <w:numId w:val="9"/>
              </w:numPr>
              <w:rPr>
                <w:rFonts w:ascii="Tahoma" w:hAnsi="Tahoma" w:cs="Tahoma"/>
                <w:b/>
                <w:bCs/>
                <w:sz w:val="16"/>
                <w:szCs w:val="16"/>
              </w:rPr>
            </w:pPr>
            <w:r w:rsidRPr="0046286C">
              <w:rPr>
                <w:rFonts w:ascii="Tahoma" w:hAnsi="Tahoma" w:cs="Tahoma"/>
                <w:b/>
                <w:bCs/>
                <w:sz w:val="16"/>
                <w:szCs w:val="16"/>
              </w:rPr>
              <w:t xml:space="preserve">Z-axis Stroke: </w:t>
            </w:r>
            <w:r w:rsidRPr="0046286C">
              <w:rPr>
                <w:rFonts w:ascii="Tahoma" w:hAnsi="Tahoma" w:cs="Tahoma"/>
                <w:sz w:val="16"/>
                <w:szCs w:val="16"/>
              </w:rPr>
              <w:t>80</w:t>
            </w:r>
            <w:proofErr w:type="gramStart"/>
            <w:r w:rsidRPr="0046286C">
              <w:rPr>
                <w:rFonts w:ascii="Tahoma" w:hAnsi="Tahoma" w:cs="Tahoma"/>
                <w:sz w:val="16"/>
                <w:szCs w:val="16"/>
              </w:rPr>
              <w:t>mm,</w:t>
            </w:r>
            <w:proofErr w:type="gramEnd"/>
            <w:r w:rsidRPr="0046286C">
              <w:rPr>
                <w:rFonts w:ascii="Tahoma" w:hAnsi="Tahoma" w:cs="Tahoma"/>
                <w:sz w:val="16"/>
                <w:szCs w:val="16"/>
              </w:rPr>
              <w:t xml:space="preserve"> Engraving depth depends on the length of the tool edge</w:t>
            </w:r>
          </w:p>
          <w:p w14:paraId="388A1190" w14:textId="77777777" w:rsidR="00D621F0" w:rsidRPr="0046286C" w:rsidRDefault="00D621F0" w:rsidP="00D621F0">
            <w:pPr>
              <w:pStyle w:val="NoSpacing"/>
              <w:numPr>
                <w:ilvl w:val="0"/>
                <w:numId w:val="9"/>
              </w:numPr>
              <w:rPr>
                <w:rFonts w:ascii="Tahoma" w:hAnsi="Tahoma" w:cs="Tahoma"/>
                <w:b/>
                <w:bCs/>
                <w:sz w:val="16"/>
                <w:szCs w:val="16"/>
              </w:rPr>
            </w:pPr>
            <w:r w:rsidRPr="0046286C">
              <w:rPr>
                <w:rFonts w:ascii="Tahoma" w:hAnsi="Tahoma" w:cs="Tahoma"/>
                <w:b/>
                <w:bCs/>
                <w:sz w:val="16"/>
                <w:szCs w:val="16"/>
              </w:rPr>
              <w:t xml:space="preserve">Maximum job height: </w:t>
            </w:r>
            <w:r w:rsidRPr="0046286C">
              <w:rPr>
                <w:rFonts w:ascii="Tahoma" w:hAnsi="Tahoma" w:cs="Tahoma"/>
                <w:sz w:val="16"/>
                <w:szCs w:val="16"/>
              </w:rPr>
              <w:t>&lt;=120mm</w:t>
            </w:r>
          </w:p>
          <w:p w14:paraId="23D083B3" w14:textId="77777777" w:rsidR="00D621F0" w:rsidRPr="0046286C" w:rsidRDefault="00D621F0" w:rsidP="00D621F0">
            <w:pPr>
              <w:pStyle w:val="NoSpacing"/>
              <w:numPr>
                <w:ilvl w:val="0"/>
                <w:numId w:val="9"/>
              </w:numPr>
              <w:rPr>
                <w:rFonts w:ascii="Tahoma" w:hAnsi="Tahoma" w:cs="Tahoma"/>
                <w:bCs/>
                <w:sz w:val="16"/>
                <w:szCs w:val="16"/>
              </w:rPr>
            </w:pPr>
            <w:r w:rsidRPr="0046286C">
              <w:rPr>
                <w:rFonts w:ascii="Tahoma" w:hAnsi="Tahoma" w:cs="Tahoma"/>
                <w:b/>
                <w:bCs/>
                <w:sz w:val="16"/>
                <w:szCs w:val="16"/>
              </w:rPr>
              <w:t xml:space="preserve">Rail type: </w:t>
            </w:r>
            <w:r w:rsidRPr="0046286C">
              <w:rPr>
                <w:rFonts w:ascii="Tahoma" w:hAnsi="Tahoma" w:cs="Tahoma"/>
                <w:sz w:val="16"/>
                <w:szCs w:val="16"/>
              </w:rPr>
              <w:t>Chrome plate shaft + Linear bearings (Surface hardening 61HRC)</w:t>
            </w:r>
          </w:p>
          <w:p w14:paraId="11594152" w14:textId="77777777" w:rsidR="00D621F0" w:rsidRPr="0046286C" w:rsidRDefault="00D621F0" w:rsidP="00D621F0">
            <w:pPr>
              <w:pStyle w:val="NoSpacing"/>
              <w:numPr>
                <w:ilvl w:val="0"/>
                <w:numId w:val="9"/>
              </w:numPr>
              <w:rPr>
                <w:rFonts w:ascii="Tahoma" w:hAnsi="Tahoma" w:cs="Tahoma"/>
                <w:bCs/>
                <w:sz w:val="16"/>
                <w:szCs w:val="16"/>
              </w:rPr>
            </w:pPr>
            <w:r w:rsidRPr="0046286C">
              <w:rPr>
                <w:rFonts w:ascii="Tahoma" w:hAnsi="Tahoma" w:cs="Tahoma"/>
                <w:b/>
                <w:bCs/>
                <w:sz w:val="16"/>
                <w:szCs w:val="16"/>
              </w:rPr>
              <w:t>Transmission unit:</w:t>
            </w:r>
            <w:r w:rsidRPr="0046286C">
              <w:rPr>
                <w:rFonts w:ascii="Tahoma" w:hAnsi="Tahoma" w:cs="Tahoma"/>
                <w:sz w:val="16"/>
                <w:szCs w:val="16"/>
              </w:rPr>
              <w:t xml:space="preserve"> SFU1204 &amp; SFU1604 ball screw</w:t>
            </w:r>
          </w:p>
          <w:p w14:paraId="282BB1B8" w14:textId="77777777" w:rsidR="00D621F0" w:rsidRPr="0046286C" w:rsidRDefault="00D621F0" w:rsidP="00D621F0">
            <w:pPr>
              <w:pStyle w:val="NoSpacing"/>
              <w:numPr>
                <w:ilvl w:val="0"/>
                <w:numId w:val="9"/>
              </w:numPr>
              <w:rPr>
                <w:rFonts w:ascii="Tahoma" w:hAnsi="Tahoma" w:cs="Tahoma"/>
                <w:bCs/>
                <w:sz w:val="16"/>
                <w:szCs w:val="16"/>
              </w:rPr>
            </w:pPr>
            <w:r w:rsidRPr="0046286C">
              <w:rPr>
                <w:rFonts w:ascii="Tahoma" w:hAnsi="Tahoma" w:cs="Tahoma"/>
                <w:b/>
                <w:bCs/>
                <w:sz w:val="16"/>
                <w:szCs w:val="16"/>
              </w:rPr>
              <w:t>Repeat positioning Accuracy:</w:t>
            </w:r>
            <w:r w:rsidRPr="0046286C">
              <w:rPr>
                <w:rFonts w:ascii="Tahoma" w:hAnsi="Tahoma" w:cs="Tahoma"/>
                <w:sz w:val="16"/>
                <w:szCs w:val="16"/>
              </w:rPr>
              <w:t xml:space="preserve"> 0.05mm Machine</w:t>
            </w:r>
          </w:p>
          <w:p w14:paraId="6D3BB905" w14:textId="77777777" w:rsidR="00D621F0" w:rsidRPr="0046286C" w:rsidRDefault="00D621F0" w:rsidP="00D621F0">
            <w:pPr>
              <w:pStyle w:val="NoSpacing"/>
              <w:numPr>
                <w:ilvl w:val="0"/>
                <w:numId w:val="9"/>
              </w:numPr>
              <w:rPr>
                <w:rFonts w:ascii="Tahoma" w:hAnsi="Tahoma" w:cs="Tahoma"/>
                <w:bCs/>
                <w:sz w:val="16"/>
                <w:szCs w:val="16"/>
              </w:rPr>
            </w:pPr>
            <w:r w:rsidRPr="0046286C">
              <w:rPr>
                <w:rFonts w:ascii="Tahoma" w:hAnsi="Tahoma" w:cs="Tahoma"/>
                <w:b/>
                <w:bCs/>
                <w:sz w:val="16"/>
                <w:szCs w:val="16"/>
              </w:rPr>
              <w:t xml:space="preserve">weight: </w:t>
            </w:r>
            <w:r w:rsidRPr="0046286C">
              <w:rPr>
                <w:rFonts w:ascii="Tahoma" w:hAnsi="Tahoma" w:cs="Tahoma"/>
                <w:sz w:val="16"/>
                <w:szCs w:val="16"/>
              </w:rPr>
              <w:t>140kg-150kg (including packaging)</w:t>
            </w:r>
          </w:p>
          <w:p w14:paraId="5E0E6421" w14:textId="48151E64" w:rsidR="00D621F0" w:rsidRPr="00330C3E" w:rsidRDefault="00D621F0" w:rsidP="00D621F0">
            <w:pPr>
              <w:pStyle w:val="NoSpacing"/>
              <w:numPr>
                <w:ilvl w:val="0"/>
                <w:numId w:val="9"/>
              </w:numPr>
              <w:rPr>
                <w:rFonts w:ascii="Tahoma" w:hAnsi="Tahoma" w:cs="Tahoma"/>
                <w:bCs/>
                <w:sz w:val="16"/>
                <w:szCs w:val="16"/>
              </w:rPr>
            </w:pPr>
            <w:r w:rsidRPr="0046286C">
              <w:rPr>
                <w:rFonts w:ascii="Tahoma" w:hAnsi="Tahoma" w:cs="Tahoma"/>
                <w:b/>
                <w:bCs/>
                <w:sz w:val="16"/>
                <w:szCs w:val="16"/>
              </w:rPr>
              <w:t xml:space="preserve">Main application: </w:t>
            </w:r>
            <w:r w:rsidRPr="0046286C">
              <w:rPr>
                <w:rFonts w:ascii="Tahoma" w:hAnsi="Tahoma" w:cs="Tahoma"/>
                <w:sz w:val="16"/>
                <w:szCs w:val="16"/>
              </w:rPr>
              <w:t xml:space="preserve">Engraving &amp; Cutting for Wood, bamboo, PCB, PVC, PMMA, plastics, ABS </w:t>
            </w:r>
            <w:proofErr w:type="spellStart"/>
            <w:r w:rsidRPr="0046286C">
              <w:rPr>
                <w:rFonts w:ascii="Tahoma" w:hAnsi="Tahoma" w:cs="Tahoma"/>
                <w:sz w:val="16"/>
                <w:szCs w:val="16"/>
              </w:rPr>
              <w:t>etc</w:t>
            </w:r>
            <w:proofErr w:type="spellEnd"/>
          </w:p>
        </w:tc>
        <w:tc>
          <w:tcPr>
            <w:tcW w:w="603" w:type="dxa"/>
            <w:vAlign w:val="center"/>
          </w:tcPr>
          <w:p w14:paraId="69242F1C" w14:textId="77777777" w:rsidR="00D621F0" w:rsidRDefault="00D621F0" w:rsidP="00D621F0">
            <w:pPr>
              <w:pStyle w:val="TableParagraph"/>
              <w:ind w:left="9"/>
              <w:jc w:val="center"/>
              <w:rPr>
                <w:rFonts w:ascii="Tahoma" w:hAnsi="Tahoma" w:cs="Tahoma"/>
                <w:color w:val="000000"/>
              </w:rPr>
            </w:pPr>
            <w:r w:rsidRPr="00DF1846">
              <w:rPr>
                <w:rFonts w:ascii="Tahoma" w:hAnsi="Tahoma" w:cs="Tahoma"/>
                <w:color w:val="000000"/>
                <w:sz w:val="18"/>
                <w:szCs w:val="18"/>
              </w:rPr>
              <w:t>1</w:t>
            </w:r>
          </w:p>
        </w:tc>
        <w:tc>
          <w:tcPr>
            <w:tcW w:w="720" w:type="dxa"/>
            <w:vAlign w:val="center"/>
          </w:tcPr>
          <w:p w14:paraId="2C303F4E" w14:textId="77777777" w:rsidR="00D621F0" w:rsidRPr="00263708" w:rsidRDefault="00D621F0" w:rsidP="00D621F0">
            <w:pPr>
              <w:pStyle w:val="TableParagraph"/>
              <w:jc w:val="center"/>
              <w:rPr>
                <w:rFonts w:ascii="Tahoma" w:hAnsi="Tahoma" w:cs="Tahoma"/>
                <w:color w:val="000000"/>
              </w:rPr>
            </w:pPr>
            <w:r w:rsidRPr="00DF1846">
              <w:rPr>
                <w:rFonts w:ascii="Tahoma" w:hAnsi="Tahoma" w:cs="Tahoma"/>
                <w:color w:val="000000"/>
                <w:sz w:val="18"/>
                <w:szCs w:val="18"/>
              </w:rPr>
              <w:t>Nos</w:t>
            </w:r>
          </w:p>
        </w:tc>
        <w:tc>
          <w:tcPr>
            <w:tcW w:w="900" w:type="dxa"/>
          </w:tcPr>
          <w:p w14:paraId="51F97005" w14:textId="77777777" w:rsidR="00D621F0" w:rsidRPr="001D455E" w:rsidRDefault="00D621F0" w:rsidP="00D621F0">
            <w:pPr>
              <w:pStyle w:val="TableParagraph"/>
              <w:rPr>
                <w:rFonts w:ascii="Tahoma" w:hAnsi="Tahoma" w:cs="Tahoma"/>
                <w:sz w:val="18"/>
                <w:szCs w:val="18"/>
              </w:rPr>
            </w:pPr>
          </w:p>
        </w:tc>
        <w:tc>
          <w:tcPr>
            <w:tcW w:w="1228" w:type="dxa"/>
          </w:tcPr>
          <w:p w14:paraId="694B641A" w14:textId="77777777" w:rsidR="00D621F0" w:rsidRPr="001D455E" w:rsidRDefault="00D621F0" w:rsidP="00D621F0">
            <w:pPr>
              <w:pStyle w:val="TableParagraph"/>
              <w:rPr>
                <w:rFonts w:ascii="Tahoma" w:hAnsi="Tahoma" w:cs="Tahoma"/>
                <w:sz w:val="18"/>
                <w:szCs w:val="18"/>
              </w:rPr>
            </w:pPr>
          </w:p>
        </w:tc>
      </w:tr>
      <w:tr w:rsidR="00D621F0" w:rsidRPr="001D455E" w14:paraId="0DECDF7A" w14:textId="77777777" w:rsidTr="00B32685">
        <w:trPr>
          <w:trHeight w:val="60"/>
          <w:jc w:val="center"/>
        </w:trPr>
        <w:tc>
          <w:tcPr>
            <w:tcW w:w="704" w:type="dxa"/>
          </w:tcPr>
          <w:p w14:paraId="62C26D2F" w14:textId="77777777" w:rsidR="00D621F0" w:rsidRPr="001D455E" w:rsidRDefault="00D621F0" w:rsidP="00D621F0">
            <w:pPr>
              <w:pStyle w:val="TableParagraph"/>
              <w:ind w:left="107"/>
              <w:rPr>
                <w:rFonts w:ascii="Tahoma" w:hAnsi="Tahoma" w:cs="Tahoma"/>
                <w:sz w:val="18"/>
                <w:szCs w:val="18"/>
              </w:rPr>
            </w:pPr>
            <w:r>
              <w:rPr>
                <w:rFonts w:ascii="Tahoma" w:hAnsi="Tahoma" w:cs="Tahoma"/>
                <w:sz w:val="18"/>
                <w:szCs w:val="18"/>
              </w:rPr>
              <w:t>4.</w:t>
            </w:r>
          </w:p>
        </w:tc>
        <w:tc>
          <w:tcPr>
            <w:tcW w:w="1276" w:type="dxa"/>
          </w:tcPr>
          <w:p w14:paraId="57E38375" w14:textId="77777777" w:rsidR="00D621F0" w:rsidRPr="003D1997" w:rsidRDefault="00D621F0" w:rsidP="00D621F0">
            <w:pPr>
              <w:pStyle w:val="TableParagraph"/>
              <w:rPr>
                <w:rFonts w:ascii="Tahoma" w:hAnsi="Tahoma" w:cs="Tahoma"/>
                <w:bCs/>
                <w:sz w:val="18"/>
                <w:szCs w:val="18"/>
              </w:rPr>
            </w:pPr>
            <w:r w:rsidRPr="003D1997">
              <w:rPr>
                <w:rFonts w:ascii="Tahoma" w:hAnsi="Tahoma" w:cs="Tahoma"/>
                <w:bCs/>
                <w:sz w:val="18"/>
                <w:szCs w:val="18"/>
              </w:rPr>
              <w:t>Transportation charges</w:t>
            </w:r>
          </w:p>
        </w:tc>
        <w:tc>
          <w:tcPr>
            <w:tcW w:w="3973" w:type="dxa"/>
          </w:tcPr>
          <w:p w14:paraId="4E37021C" w14:textId="77777777" w:rsidR="00D621F0" w:rsidRPr="001D455E" w:rsidRDefault="00D621F0" w:rsidP="00D621F0">
            <w:pPr>
              <w:pStyle w:val="TableParagraph"/>
              <w:ind w:left="170" w:right="156"/>
              <w:rPr>
                <w:rFonts w:ascii="Tahoma" w:hAnsi="Tahoma" w:cs="Tahoma"/>
                <w:sz w:val="18"/>
                <w:szCs w:val="18"/>
              </w:rPr>
            </w:pPr>
          </w:p>
        </w:tc>
        <w:tc>
          <w:tcPr>
            <w:tcW w:w="603" w:type="dxa"/>
            <w:vAlign w:val="bottom"/>
          </w:tcPr>
          <w:p w14:paraId="2F58C783" w14:textId="77777777" w:rsidR="00D621F0" w:rsidRPr="001D455E" w:rsidRDefault="00D621F0" w:rsidP="00D621F0">
            <w:pPr>
              <w:pStyle w:val="TableParagraph"/>
              <w:ind w:left="9"/>
              <w:jc w:val="center"/>
              <w:rPr>
                <w:rFonts w:ascii="Tahoma" w:hAnsi="Tahoma" w:cs="Tahoma"/>
                <w:bCs/>
                <w:sz w:val="18"/>
                <w:szCs w:val="18"/>
              </w:rPr>
            </w:pPr>
            <w:r w:rsidRPr="001D455E">
              <w:rPr>
                <w:rFonts w:ascii="Tahoma" w:hAnsi="Tahoma" w:cs="Tahoma"/>
                <w:bCs/>
                <w:sz w:val="18"/>
                <w:szCs w:val="18"/>
              </w:rPr>
              <w:t>01</w:t>
            </w:r>
          </w:p>
        </w:tc>
        <w:tc>
          <w:tcPr>
            <w:tcW w:w="720" w:type="dxa"/>
            <w:vAlign w:val="bottom"/>
          </w:tcPr>
          <w:p w14:paraId="7BEAB02C" w14:textId="77777777" w:rsidR="00D621F0" w:rsidRPr="001D455E" w:rsidRDefault="00D621F0" w:rsidP="00D621F0">
            <w:pPr>
              <w:pStyle w:val="TableParagraph"/>
              <w:jc w:val="center"/>
              <w:rPr>
                <w:rFonts w:ascii="Tahoma" w:hAnsi="Tahoma" w:cs="Tahoma"/>
                <w:bCs/>
                <w:sz w:val="18"/>
                <w:szCs w:val="18"/>
              </w:rPr>
            </w:pPr>
            <w:r w:rsidRPr="001D455E">
              <w:rPr>
                <w:rFonts w:ascii="Tahoma" w:hAnsi="Tahoma" w:cs="Tahoma"/>
                <w:bCs/>
                <w:sz w:val="18"/>
                <w:szCs w:val="18"/>
              </w:rPr>
              <w:t>Nos.</w:t>
            </w:r>
          </w:p>
        </w:tc>
        <w:tc>
          <w:tcPr>
            <w:tcW w:w="900" w:type="dxa"/>
          </w:tcPr>
          <w:p w14:paraId="7575820A" w14:textId="77777777" w:rsidR="00D621F0" w:rsidRPr="001D455E" w:rsidRDefault="00D621F0" w:rsidP="00D621F0">
            <w:pPr>
              <w:pStyle w:val="TableParagraph"/>
              <w:rPr>
                <w:rFonts w:ascii="Tahoma" w:hAnsi="Tahoma" w:cs="Tahoma"/>
                <w:sz w:val="18"/>
                <w:szCs w:val="18"/>
              </w:rPr>
            </w:pPr>
          </w:p>
        </w:tc>
        <w:tc>
          <w:tcPr>
            <w:tcW w:w="1228" w:type="dxa"/>
          </w:tcPr>
          <w:p w14:paraId="380AB5CA" w14:textId="77777777" w:rsidR="00D621F0" w:rsidRPr="001D455E" w:rsidRDefault="00D621F0" w:rsidP="00D621F0">
            <w:pPr>
              <w:pStyle w:val="TableParagraph"/>
              <w:rPr>
                <w:rFonts w:ascii="Tahoma" w:hAnsi="Tahoma" w:cs="Tahoma"/>
                <w:sz w:val="18"/>
                <w:szCs w:val="18"/>
              </w:rPr>
            </w:pPr>
          </w:p>
        </w:tc>
      </w:tr>
      <w:tr w:rsidR="00D621F0" w:rsidRPr="001D455E" w14:paraId="04FA02B1" w14:textId="77777777" w:rsidTr="00B32685">
        <w:trPr>
          <w:trHeight w:val="268"/>
          <w:jc w:val="center"/>
        </w:trPr>
        <w:tc>
          <w:tcPr>
            <w:tcW w:w="8176" w:type="dxa"/>
            <w:gridSpan w:val="6"/>
          </w:tcPr>
          <w:p w14:paraId="5345FDAC" w14:textId="77777777" w:rsidR="00D621F0" w:rsidRPr="001D455E" w:rsidRDefault="00D621F0" w:rsidP="00D621F0">
            <w:pPr>
              <w:pStyle w:val="TableParagraph"/>
              <w:ind w:right="93"/>
              <w:jc w:val="right"/>
              <w:rPr>
                <w:rFonts w:ascii="Tahoma" w:hAnsi="Tahoma" w:cs="Tahoma"/>
                <w:sz w:val="18"/>
                <w:szCs w:val="18"/>
              </w:rPr>
            </w:pPr>
            <w:r w:rsidRPr="001D455E">
              <w:rPr>
                <w:rFonts w:ascii="Tahoma" w:hAnsi="Tahoma" w:cs="Tahoma"/>
                <w:sz w:val="18"/>
                <w:szCs w:val="18"/>
              </w:rPr>
              <w:t>Total</w:t>
            </w:r>
          </w:p>
        </w:tc>
        <w:tc>
          <w:tcPr>
            <w:tcW w:w="1228" w:type="dxa"/>
          </w:tcPr>
          <w:p w14:paraId="3F218BB9" w14:textId="77777777" w:rsidR="00D621F0" w:rsidRPr="001D455E" w:rsidRDefault="00D621F0" w:rsidP="00D621F0">
            <w:pPr>
              <w:pStyle w:val="TableParagraph"/>
              <w:rPr>
                <w:rFonts w:ascii="Tahoma" w:hAnsi="Tahoma" w:cs="Tahoma"/>
                <w:sz w:val="18"/>
                <w:szCs w:val="18"/>
              </w:rPr>
            </w:pPr>
          </w:p>
        </w:tc>
      </w:tr>
      <w:tr w:rsidR="00D621F0" w:rsidRPr="001D455E" w14:paraId="18F0BC45" w14:textId="77777777" w:rsidTr="00B32685">
        <w:trPr>
          <w:trHeight w:val="268"/>
          <w:jc w:val="center"/>
        </w:trPr>
        <w:tc>
          <w:tcPr>
            <w:tcW w:w="8176" w:type="dxa"/>
            <w:gridSpan w:val="6"/>
          </w:tcPr>
          <w:p w14:paraId="0645E28C" w14:textId="77777777" w:rsidR="00D621F0" w:rsidRPr="001D455E" w:rsidRDefault="00D621F0" w:rsidP="00D621F0">
            <w:pPr>
              <w:pStyle w:val="TableParagraph"/>
              <w:ind w:right="95"/>
              <w:jc w:val="right"/>
              <w:rPr>
                <w:rFonts w:ascii="Tahoma" w:hAnsi="Tahoma" w:cs="Tahoma"/>
                <w:sz w:val="18"/>
                <w:szCs w:val="18"/>
              </w:rPr>
            </w:pPr>
            <w:r w:rsidRPr="001D455E">
              <w:rPr>
                <w:rFonts w:ascii="Tahoma" w:hAnsi="Tahoma" w:cs="Tahoma"/>
                <w:sz w:val="18"/>
                <w:szCs w:val="18"/>
              </w:rPr>
              <w:t>GST</w:t>
            </w:r>
          </w:p>
        </w:tc>
        <w:tc>
          <w:tcPr>
            <w:tcW w:w="1228" w:type="dxa"/>
          </w:tcPr>
          <w:p w14:paraId="4210C8B6" w14:textId="77777777" w:rsidR="00D621F0" w:rsidRPr="001D455E" w:rsidRDefault="00D621F0" w:rsidP="00D621F0">
            <w:pPr>
              <w:pStyle w:val="TableParagraph"/>
              <w:rPr>
                <w:rFonts w:ascii="Tahoma" w:hAnsi="Tahoma" w:cs="Tahoma"/>
                <w:sz w:val="18"/>
                <w:szCs w:val="18"/>
              </w:rPr>
            </w:pPr>
          </w:p>
        </w:tc>
      </w:tr>
      <w:tr w:rsidR="00D621F0" w:rsidRPr="001D455E" w14:paraId="3786ABC1" w14:textId="77777777" w:rsidTr="00B32685">
        <w:trPr>
          <w:trHeight w:val="270"/>
          <w:jc w:val="center"/>
        </w:trPr>
        <w:tc>
          <w:tcPr>
            <w:tcW w:w="8176" w:type="dxa"/>
            <w:gridSpan w:val="6"/>
          </w:tcPr>
          <w:p w14:paraId="667367D9" w14:textId="77777777" w:rsidR="00D621F0" w:rsidRPr="001D455E" w:rsidRDefault="00D621F0" w:rsidP="00D621F0">
            <w:pPr>
              <w:pStyle w:val="TableParagraph"/>
              <w:ind w:right="93"/>
              <w:jc w:val="right"/>
              <w:rPr>
                <w:rFonts w:ascii="Tahoma" w:hAnsi="Tahoma" w:cs="Tahoma"/>
                <w:sz w:val="18"/>
                <w:szCs w:val="18"/>
              </w:rPr>
            </w:pPr>
            <w:r w:rsidRPr="001D455E">
              <w:rPr>
                <w:rFonts w:ascii="Tahoma" w:hAnsi="Tahoma" w:cs="Tahoma"/>
                <w:sz w:val="18"/>
                <w:szCs w:val="18"/>
              </w:rPr>
              <w:t>Total</w:t>
            </w:r>
            <w:r w:rsidRPr="001D455E">
              <w:rPr>
                <w:rFonts w:ascii="Tahoma" w:hAnsi="Tahoma" w:cs="Tahoma"/>
                <w:spacing w:val="-3"/>
                <w:sz w:val="18"/>
                <w:szCs w:val="18"/>
              </w:rPr>
              <w:t xml:space="preserve"> </w:t>
            </w:r>
            <w:r w:rsidRPr="001D455E">
              <w:rPr>
                <w:rFonts w:ascii="Tahoma" w:hAnsi="Tahoma" w:cs="Tahoma"/>
                <w:sz w:val="18"/>
                <w:szCs w:val="18"/>
              </w:rPr>
              <w:t>including GST</w:t>
            </w:r>
          </w:p>
        </w:tc>
        <w:tc>
          <w:tcPr>
            <w:tcW w:w="1228" w:type="dxa"/>
          </w:tcPr>
          <w:p w14:paraId="7463E64A" w14:textId="77777777" w:rsidR="00D621F0" w:rsidRPr="001D455E" w:rsidRDefault="00D621F0" w:rsidP="00D621F0">
            <w:pPr>
              <w:pStyle w:val="TableParagraph"/>
              <w:rPr>
                <w:rFonts w:ascii="Tahoma" w:hAnsi="Tahoma" w:cs="Tahoma"/>
                <w:sz w:val="18"/>
                <w:szCs w:val="18"/>
              </w:rPr>
            </w:pPr>
          </w:p>
        </w:tc>
      </w:tr>
      <w:bookmarkEnd w:id="1"/>
    </w:tbl>
    <w:p w14:paraId="4477E327" w14:textId="77777777" w:rsidR="00D74D7A" w:rsidRDefault="00D74D7A" w:rsidP="00D74D7A">
      <w:pPr>
        <w:pStyle w:val="ListParagraph"/>
        <w:tabs>
          <w:tab w:val="left" w:pos="1199"/>
        </w:tabs>
        <w:ind w:left="361"/>
        <w:jc w:val="both"/>
        <w:rPr>
          <w:rFonts w:ascii="Tahoma" w:hAnsi="Tahoma" w:cs="Tahoma"/>
        </w:rPr>
      </w:pPr>
    </w:p>
    <w:p w14:paraId="4652396B"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Taxes</w:t>
      </w:r>
      <w:r w:rsidRPr="003D1997">
        <w:rPr>
          <w:rFonts w:ascii="Tahoma" w:hAnsi="Tahoma" w:cs="Tahoma"/>
          <w:spacing w:val="16"/>
        </w:rPr>
        <w:t xml:space="preserve"> </w:t>
      </w:r>
      <w:r w:rsidRPr="003D1997">
        <w:rPr>
          <w:rFonts w:ascii="Tahoma" w:hAnsi="Tahoma" w:cs="Tahoma"/>
        </w:rPr>
        <w:t>like</w:t>
      </w:r>
      <w:r w:rsidRPr="003D1997">
        <w:rPr>
          <w:rFonts w:ascii="Tahoma" w:hAnsi="Tahoma" w:cs="Tahoma"/>
          <w:spacing w:val="13"/>
        </w:rPr>
        <w:t xml:space="preserve"> </w:t>
      </w:r>
      <w:r w:rsidRPr="003D1997">
        <w:rPr>
          <w:rFonts w:ascii="Tahoma" w:hAnsi="Tahoma" w:cs="Tahoma"/>
        </w:rPr>
        <w:t>GST</w:t>
      </w:r>
      <w:r w:rsidRPr="003D1997">
        <w:rPr>
          <w:rFonts w:ascii="Tahoma" w:hAnsi="Tahoma" w:cs="Tahoma"/>
          <w:spacing w:val="10"/>
        </w:rPr>
        <w:t xml:space="preserve"> </w:t>
      </w:r>
      <w:proofErr w:type="gramStart"/>
      <w:r w:rsidRPr="003D1997">
        <w:rPr>
          <w:rFonts w:ascii="Tahoma" w:hAnsi="Tahoma" w:cs="Tahoma"/>
        </w:rPr>
        <w:t>shall</w:t>
      </w:r>
      <w:proofErr w:type="gramEnd"/>
      <w:r w:rsidRPr="003D1997">
        <w:rPr>
          <w:rFonts w:ascii="Tahoma" w:hAnsi="Tahoma" w:cs="Tahoma"/>
          <w:spacing w:val="14"/>
        </w:rPr>
        <w:t xml:space="preserve"> </w:t>
      </w:r>
      <w:r w:rsidRPr="003D1997">
        <w:rPr>
          <w:rFonts w:ascii="Tahoma" w:hAnsi="Tahoma" w:cs="Tahoma"/>
        </w:rPr>
        <w:t>be</w:t>
      </w:r>
      <w:r w:rsidRPr="003D1997">
        <w:rPr>
          <w:rFonts w:ascii="Tahoma" w:hAnsi="Tahoma" w:cs="Tahoma"/>
          <w:spacing w:val="13"/>
        </w:rPr>
        <w:t xml:space="preserve"> </w:t>
      </w:r>
      <w:r w:rsidRPr="003D1997">
        <w:rPr>
          <w:rFonts w:ascii="Tahoma" w:hAnsi="Tahoma" w:cs="Tahoma"/>
        </w:rPr>
        <w:t>clearly</w:t>
      </w:r>
      <w:r w:rsidRPr="003D1997">
        <w:rPr>
          <w:rFonts w:ascii="Tahoma" w:hAnsi="Tahoma" w:cs="Tahoma"/>
          <w:spacing w:val="21"/>
        </w:rPr>
        <w:t xml:space="preserve"> </w:t>
      </w:r>
      <w:r w:rsidRPr="003D1997">
        <w:rPr>
          <w:rFonts w:ascii="Tahoma" w:hAnsi="Tahoma" w:cs="Tahoma"/>
        </w:rPr>
        <w:t>mentioned.</w:t>
      </w:r>
      <w:r w:rsidRPr="003D1997">
        <w:rPr>
          <w:rFonts w:ascii="Tahoma" w:hAnsi="Tahoma" w:cs="Tahoma"/>
          <w:spacing w:val="14"/>
        </w:rPr>
        <w:t xml:space="preserve"> </w:t>
      </w:r>
      <w:r w:rsidRPr="003D1997">
        <w:rPr>
          <w:rFonts w:ascii="Tahoma" w:hAnsi="Tahoma" w:cs="Tahoma"/>
        </w:rPr>
        <w:t>If</w:t>
      </w:r>
      <w:r w:rsidRPr="003D1997">
        <w:rPr>
          <w:rFonts w:ascii="Tahoma" w:hAnsi="Tahoma" w:cs="Tahoma"/>
          <w:spacing w:val="13"/>
        </w:rPr>
        <w:t xml:space="preserve"> </w:t>
      </w:r>
      <w:r w:rsidRPr="003D1997">
        <w:rPr>
          <w:rFonts w:ascii="Tahoma" w:hAnsi="Tahoma" w:cs="Tahoma"/>
        </w:rPr>
        <w:t>nothing</w:t>
      </w:r>
      <w:r w:rsidRPr="003D1997">
        <w:rPr>
          <w:rFonts w:ascii="Tahoma" w:hAnsi="Tahoma" w:cs="Tahoma"/>
          <w:spacing w:val="14"/>
        </w:rPr>
        <w:t xml:space="preserve"> </w:t>
      </w:r>
      <w:r w:rsidRPr="003D1997">
        <w:rPr>
          <w:rFonts w:ascii="Tahoma" w:hAnsi="Tahoma" w:cs="Tahoma"/>
        </w:rPr>
        <w:t>is</w:t>
      </w:r>
      <w:r w:rsidRPr="003D1997">
        <w:rPr>
          <w:rFonts w:ascii="Tahoma" w:hAnsi="Tahoma" w:cs="Tahoma"/>
          <w:spacing w:val="17"/>
        </w:rPr>
        <w:t xml:space="preserve"> </w:t>
      </w:r>
      <w:r w:rsidRPr="003D1997">
        <w:rPr>
          <w:rFonts w:ascii="Tahoma" w:hAnsi="Tahoma" w:cs="Tahoma"/>
        </w:rPr>
        <w:t>mentioned,</w:t>
      </w:r>
      <w:r w:rsidRPr="003D1997">
        <w:rPr>
          <w:rFonts w:ascii="Tahoma" w:hAnsi="Tahoma" w:cs="Tahoma"/>
          <w:spacing w:val="16"/>
        </w:rPr>
        <w:t xml:space="preserve"> </w:t>
      </w:r>
      <w:r w:rsidRPr="003D1997">
        <w:rPr>
          <w:rFonts w:ascii="Tahoma" w:hAnsi="Tahoma" w:cs="Tahoma"/>
        </w:rPr>
        <w:t>these</w:t>
      </w:r>
      <w:r w:rsidRPr="003D1997">
        <w:rPr>
          <w:rFonts w:ascii="Tahoma" w:hAnsi="Tahoma" w:cs="Tahoma"/>
          <w:spacing w:val="13"/>
        </w:rPr>
        <w:t xml:space="preserve"> </w:t>
      </w:r>
      <w:r w:rsidRPr="003D1997">
        <w:rPr>
          <w:rFonts w:ascii="Tahoma" w:hAnsi="Tahoma" w:cs="Tahoma"/>
        </w:rPr>
        <w:t>charges</w:t>
      </w:r>
      <w:r w:rsidRPr="003D1997">
        <w:rPr>
          <w:rFonts w:ascii="Tahoma" w:hAnsi="Tahoma" w:cs="Tahoma"/>
          <w:spacing w:val="13"/>
        </w:rPr>
        <w:t xml:space="preserve"> </w:t>
      </w:r>
      <w:r w:rsidRPr="003D1997">
        <w:rPr>
          <w:rFonts w:ascii="Tahoma" w:hAnsi="Tahoma" w:cs="Tahoma"/>
        </w:rPr>
        <w:t>shall</w:t>
      </w:r>
      <w:r w:rsidRPr="003D1997">
        <w:rPr>
          <w:rFonts w:ascii="Tahoma" w:hAnsi="Tahoma" w:cs="Tahoma"/>
          <w:spacing w:val="14"/>
        </w:rPr>
        <w:t xml:space="preserve"> </w:t>
      </w:r>
      <w:r w:rsidRPr="003D1997">
        <w:rPr>
          <w:rFonts w:ascii="Tahoma" w:hAnsi="Tahoma" w:cs="Tahoma"/>
        </w:rPr>
        <w:t>be</w:t>
      </w:r>
      <w:r w:rsidRPr="003D1997">
        <w:rPr>
          <w:rFonts w:ascii="Tahoma" w:hAnsi="Tahoma" w:cs="Tahoma"/>
          <w:spacing w:val="13"/>
        </w:rPr>
        <w:t xml:space="preserve"> </w:t>
      </w:r>
      <w:r w:rsidRPr="003D1997">
        <w:rPr>
          <w:rFonts w:ascii="Tahoma" w:hAnsi="Tahoma" w:cs="Tahoma"/>
        </w:rPr>
        <w:t>deemed</w:t>
      </w:r>
      <w:r w:rsidRPr="003D1997">
        <w:rPr>
          <w:rFonts w:ascii="Tahoma" w:hAnsi="Tahoma" w:cs="Tahoma"/>
          <w:spacing w:val="16"/>
        </w:rPr>
        <w:t xml:space="preserve"> </w:t>
      </w:r>
      <w:r w:rsidRPr="003D1997">
        <w:rPr>
          <w:rFonts w:ascii="Tahoma" w:hAnsi="Tahoma" w:cs="Tahoma"/>
        </w:rPr>
        <w:t>included.</w:t>
      </w:r>
    </w:p>
    <w:p w14:paraId="5B718713" w14:textId="77777777" w:rsidR="00D74D7A" w:rsidRPr="003D1997" w:rsidRDefault="00D74D7A" w:rsidP="00D74D7A">
      <w:pPr>
        <w:pStyle w:val="ListParagraph"/>
        <w:widowControl w:val="0"/>
        <w:numPr>
          <w:ilvl w:val="0"/>
          <w:numId w:val="3"/>
        </w:numPr>
        <w:tabs>
          <w:tab w:val="left" w:pos="1199"/>
        </w:tabs>
        <w:autoSpaceDE w:val="0"/>
        <w:autoSpaceDN w:val="0"/>
        <w:ind w:left="361"/>
        <w:contextualSpacing w:val="0"/>
        <w:jc w:val="both"/>
        <w:rPr>
          <w:rFonts w:ascii="Tahoma" w:hAnsi="Tahoma" w:cs="Tahoma"/>
        </w:rPr>
      </w:pPr>
      <w:r w:rsidRPr="003D1997">
        <w:rPr>
          <w:rFonts w:ascii="Tahoma" w:hAnsi="Tahoma" w:cs="Tahoma"/>
        </w:rPr>
        <w:t>If</w:t>
      </w:r>
      <w:r w:rsidRPr="003D1997">
        <w:rPr>
          <w:rFonts w:ascii="Tahoma" w:hAnsi="Tahoma" w:cs="Tahoma"/>
          <w:spacing w:val="18"/>
        </w:rPr>
        <w:t xml:space="preserve"> </w:t>
      </w:r>
      <w:r w:rsidRPr="003D1997">
        <w:rPr>
          <w:rFonts w:ascii="Tahoma" w:hAnsi="Tahoma" w:cs="Tahoma"/>
        </w:rPr>
        <w:t>the</w:t>
      </w:r>
      <w:r w:rsidRPr="003D1997">
        <w:rPr>
          <w:rFonts w:ascii="Tahoma" w:hAnsi="Tahoma" w:cs="Tahoma"/>
          <w:spacing w:val="19"/>
        </w:rPr>
        <w:t xml:space="preserve"> </w:t>
      </w:r>
      <w:r w:rsidRPr="003D1997">
        <w:rPr>
          <w:rFonts w:ascii="Tahoma" w:hAnsi="Tahoma" w:cs="Tahoma"/>
        </w:rPr>
        <w:t>supplier</w:t>
      </w:r>
      <w:r w:rsidRPr="003D1997">
        <w:rPr>
          <w:rFonts w:ascii="Tahoma" w:hAnsi="Tahoma" w:cs="Tahoma"/>
          <w:spacing w:val="20"/>
        </w:rPr>
        <w:t xml:space="preserve"> </w:t>
      </w:r>
      <w:r w:rsidRPr="003D1997">
        <w:rPr>
          <w:rFonts w:ascii="Tahoma" w:hAnsi="Tahoma" w:cs="Tahoma"/>
        </w:rPr>
        <w:t>does</w:t>
      </w:r>
      <w:r w:rsidRPr="003D1997">
        <w:rPr>
          <w:rFonts w:ascii="Tahoma" w:hAnsi="Tahoma" w:cs="Tahoma"/>
          <w:spacing w:val="21"/>
        </w:rPr>
        <w:t xml:space="preserve"> </w:t>
      </w:r>
      <w:r w:rsidRPr="003D1997">
        <w:rPr>
          <w:rFonts w:ascii="Tahoma" w:hAnsi="Tahoma" w:cs="Tahoma"/>
        </w:rPr>
        <w:t>not</w:t>
      </w:r>
      <w:r w:rsidRPr="003D1997">
        <w:rPr>
          <w:rFonts w:ascii="Tahoma" w:hAnsi="Tahoma" w:cs="Tahoma"/>
          <w:spacing w:val="19"/>
        </w:rPr>
        <w:t xml:space="preserve"> </w:t>
      </w:r>
      <w:r w:rsidRPr="003D1997">
        <w:rPr>
          <w:rFonts w:ascii="Tahoma" w:hAnsi="Tahoma" w:cs="Tahoma"/>
        </w:rPr>
        <w:t>have</w:t>
      </w:r>
      <w:r w:rsidRPr="003D1997">
        <w:rPr>
          <w:rFonts w:ascii="Tahoma" w:hAnsi="Tahoma" w:cs="Tahoma"/>
          <w:spacing w:val="21"/>
        </w:rPr>
        <w:t xml:space="preserve"> </w:t>
      </w:r>
      <w:r w:rsidRPr="003D1997">
        <w:rPr>
          <w:rFonts w:ascii="Tahoma" w:hAnsi="Tahoma" w:cs="Tahoma"/>
        </w:rPr>
        <w:t>a</w:t>
      </w:r>
      <w:r w:rsidRPr="003D1997">
        <w:rPr>
          <w:rFonts w:ascii="Tahoma" w:hAnsi="Tahoma" w:cs="Tahoma"/>
          <w:spacing w:val="20"/>
        </w:rPr>
        <w:t xml:space="preserve"> </w:t>
      </w:r>
      <w:r w:rsidRPr="003D1997">
        <w:rPr>
          <w:rFonts w:ascii="Tahoma" w:hAnsi="Tahoma" w:cs="Tahoma"/>
        </w:rPr>
        <w:t>particular</w:t>
      </w:r>
      <w:r w:rsidRPr="003D1997">
        <w:rPr>
          <w:rFonts w:ascii="Tahoma" w:hAnsi="Tahoma" w:cs="Tahoma"/>
          <w:spacing w:val="20"/>
        </w:rPr>
        <w:t xml:space="preserve"> </w:t>
      </w:r>
      <w:r w:rsidRPr="003D1997">
        <w:rPr>
          <w:rFonts w:ascii="Tahoma" w:hAnsi="Tahoma" w:cs="Tahoma"/>
        </w:rPr>
        <w:t>item</w:t>
      </w:r>
      <w:r w:rsidRPr="003D1997">
        <w:rPr>
          <w:rFonts w:ascii="Tahoma" w:hAnsi="Tahoma" w:cs="Tahoma"/>
          <w:spacing w:val="19"/>
        </w:rPr>
        <w:t xml:space="preserve"> </w:t>
      </w:r>
      <w:r w:rsidRPr="003D1997">
        <w:rPr>
          <w:rFonts w:ascii="Tahoma" w:hAnsi="Tahoma" w:cs="Tahoma"/>
        </w:rPr>
        <w:t>offered</w:t>
      </w:r>
      <w:r w:rsidRPr="003D1997">
        <w:rPr>
          <w:rFonts w:ascii="Tahoma" w:hAnsi="Tahoma" w:cs="Tahoma"/>
          <w:spacing w:val="23"/>
        </w:rPr>
        <w:t xml:space="preserve"> </w:t>
      </w:r>
      <w:r w:rsidRPr="003D1997">
        <w:rPr>
          <w:rFonts w:ascii="Tahoma" w:hAnsi="Tahoma" w:cs="Tahoma"/>
        </w:rPr>
        <w:t>in</w:t>
      </w:r>
      <w:r w:rsidRPr="003D1997">
        <w:rPr>
          <w:rFonts w:ascii="Tahoma" w:hAnsi="Tahoma" w:cs="Tahoma"/>
          <w:spacing w:val="19"/>
        </w:rPr>
        <w:t xml:space="preserve"> </w:t>
      </w:r>
      <w:r w:rsidRPr="003D1997">
        <w:rPr>
          <w:rFonts w:ascii="Tahoma" w:hAnsi="Tahoma" w:cs="Tahoma"/>
        </w:rPr>
        <w:t>the</w:t>
      </w:r>
      <w:r w:rsidRPr="003D1997">
        <w:rPr>
          <w:rFonts w:ascii="Tahoma" w:hAnsi="Tahoma" w:cs="Tahoma"/>
          <w:spacing w:val="19"/>
        </w:rPr>
        <w:t xml:space="preserve"> </w:t>
      </w:r>
      <w:r w:rsidRPr="003D1997">
        <w:rPr>
          <w:rFonts w:ascii="Tahoma" w:hAnsi="Tahoma" w:cs="Tahoma"/>
        </w:rPr>
        <w:t>tender</w:t>
      </w:r>
      <w:r w:rsidRPr="003D1997">
        <w:rPr>
          <w:rFonts w:ascii="Tahoma" w:hAnsi="Tahoma" w:cs="Tahoma"/>
          <w:spacing w:val="20"/>
        </w:rPr>
        <w:t xml:space="preserve"> </w:t>
      </w:r>
      <w:r w:rsidRPr="003D1997">
        <w:rPr>
          <w:rFonts w:ascii="Tahoma" w:hAnsi="Tahoma" w:cs="Tahoma"/>
        </w:rPr>
        <w:t>or</w:t>
      </w:r>
      <w:r w:rsidRPr="003D1997">
        <w:rPr>
          <w:rFonts w:ascii="Tahoma" w:hAnsi="Tahoma" w:cs="Tahoma"/>
          <w:spacing w:val="20"/>
        </w:rPr>
        <w:t xml:space="preserve"> </w:t>
      </w:r>
      <w:r w:rsidRPr="003D1997">
        <w:rPr>
          <w:rFonts w:ascii="Tahoma" w:hAnsi="Tahoma" w:cs="Tahoma"/>
        </w:rPr>
        <w:t>a</w:t>
      </w:r>
      <w:r w:rsidRPr="003D1997">
        <w:rPr>
          <w:rFonts w:ascii="Tahoma" w:hAnsi="Tahoma" w:cs="Tahoma"/>
          <w:spacing w:val="20"/>
        </w:rPr>
        <w:t xml:space="preserve"> </w:t>
      </w:r>
      <w:r w:rsidRPr="003D1997">
        <w:rPr>
          <w:rFonts w:ascii="Tahoma" w:hAnsi="Tahoma" w:cs="Tahoma"/>
        </w:rPr>
        <w:t>different</w:t>
      </w:r>
      <w:r w:rsidRPr="003D1997">
        <w:rPr>
          <w:rFonts w:ascii="Tahoma" w:hAnsi="Tahoma" w:cs="Tahoma"/>
          <w:spacing w:val="19"/>
        </w:rPr>
        <w:t xml:space="preserve"> </w:t>
      </w:r>
      <w:r w:rsidRPr="003D1997">
        <w:rPr>
          <w:rFonts w:ascii="Tahoma" w:hAnsi="Tahoma" w:cs="Tahoma"/>
        </w:rPr>
        <w:t>make</w:t>
      </w:r>
      <w:r w:rsidRPr="003D1997">
        <w:rPr>
          <w:rFonts w:ascii="Tahoma" w:hAnsi="Tahoma" w:cs="Tahoma"/>
          <w:spacing w:val="19"/>
        </w:rPr>
        <w:t xml:space="preserve"> </w:t>
      </w:r>
      <w:r w:rsidRPr="003D1997">
        <w:rPr>
          <w:rFonts w:ascii="Tahoma" w:hAnsi="Tahoma" w:cs="Tahoma"/>
        </w:rPr>
        <w:t>is</w:t>
      </w:r>
      <w:r w:rsidRPr="003D1997">
        <w:rPr>
          <w:rFonts w:ascii="Tahoma" w:hAnsi="Tahoma" w:cs="Tahoma"/>
          <w:spacing w:val="21"/>
        </w:rPr>
        <w:t xml:space="preserve"> </w:t>
      </w:r>
      <w:r w:rsidRPr="003D1997">
        <w:rPr>
          <w:rFonts w:ascii="Tahoma" w:hAnsi="Tahoma" w:cs="Tahoma"/>
        </w:rPr>
        <w:t>being</w:t>
      </w:r>
      <w:r w:rsidRPr="003D1997">
        <w:rPr>
          <w:rFonts w:ascii="Tahoma" w:hAnsi="Tahoma" w:cs="Tahoma"/>
          <w:spacing w:val="19"/>
        </w:rPr>
        <w:t xml:space="preserve"> </w:t>
      </w:r>
      <w:r w:rsidRPr="003D1997">
        <w:rPr>
          <w:rFonts w:ascii="Tahoma" w:hAnsi="Tahoma" w:cs="Tahoma"/>
        </w:rPr>
        <w:t>proposed</w:t>
      </w:r>
      <w:r w:rsidRPr="003D1997">
        <w:rPr>
          <w:rFonts w:ascii="Tahoma" w:hAnsi="Tahoma" w:cs="Tahoma"/>
          <w:spacing w:val="-43"/>
        </w:rPr>
        <w:t xml:space="preserve"> </w:t>
      </w:r>
      <w:r w:rsidRPr="003D1997">
        <w:rPr>
          <w:rFonts w:ascii="Tahoma" w:hAnsi="Tahoma" w:cs="Tahoma"/>
        </w:rPr>
        <w:t>by</w:t>
      </w:r>
      <w:r w:rsidRPr="003D1997">
        <w:rPr>
          <w:rFonts w:ascii="Tahoma" w:hAnsi="Tahoma" w:cs="Tahoma"/>
          <w:spacing w:val="6"/>
        </w:rPr>
        <w:t xml:space="preserve"> </w:t>
      </w:r>
      <w:r w:rsidRPr="003D1997">
        <w:rPr>
          <w:rFonts w:ascii="Tahoma" w:hAnsi="Tahoma" w:cs="Tahoma"/>
        </w:rPr>
        <w:t>him,</w:t>
      </w:r>
      <w:r w:rsidRPr="003D1997">
        <w:rPr>
          <w:rFonts w:ascii="Tahoma" w:hAnsi="Tahoma" w:cs="Tahoma"/>
          <w:spacing w:val="9"/>
        </w:rPr>
        <w:t xml:space="preserve"> </w:t>
      </w:r>
      <w:r w:rsidRPr="003D1997">
        <w:rPr>
          <w:rFonts w:ascii="Tahoma" w:hAnsi="Tahoma" w:cs="Tahoma"/>
        </w:rPr>
        <w:t>the</w:t>
      </w:r>
      <w:r w:rsidRPr="003D1997">
        <w:rPr>
          <w:rFonts w:ascii="Tahoma" w:hAnsi="Tahoma" w:cs="Tahoma"/>
          <w:spacing w:val="5"/>
        </w:rPr>
        <w:t xml:space="preserve"> </w:t>
      </w:r>
      <w:r w:rsidRPr="003D1997">
        <w:rPr>
          <w:rFonts w:ascii="Tahoma" w:hAnsi="Tahoma" w:cs="Tahoma"/>
        </w:rPr>
        <w:t>same</w:t>
      </w:r>
      <w:r w:rsidRPr="003D1997">
        <w:rPr>
          <w:rFonts w:ascii="Tahoma" w:hAnsi="Tahoma" w:cs="Tahoma"/>
          <w:spacing w:val="6"/>
        </w:rPr>
        <w:t xml:space="preserve"> </w:t>
      </w:r>
      <w:r w:rsidRPr="003D1997">
        <w:rPr>
          <w:rFonts w:ascii="Tahoma" w:hAnsi="Tahoma" w:cs="Tahoma"/>
        </w:rPr>
        <w:t>should</w:t>
      </w:r>
      <w:r w:rsidRPr="003D1997">
        <w:rPr>
          <w:rFonts w:ascii="Tahoma" w:hAnsi="Tahoma" w:cs="Tahoma"/>
          <w:spacing w:val="6"/>
        </w:rPr>
        <w:t xml:space="preserve"> </w:t>
      </w:r>
      <w:r w:rsidRPr="003D1997">
        <w:rPr>
          <w:rFonts w:ascii="Tahoma" w:hAnsi="Tahoma" w:cs="Tahoma"/>
        </w:rPr>
        <w:t>be</w:t>
      </w:r>
      <w:r w:rsidRPr="003D1997">
        <w:rPr>
          <w:rFonts w:ascii="Tahoma" w:hAnsi="Tahoma" w:cs="Tahoma"/>
          <w:spacing w:val="10"/>
        </w:rPr>
        <w:t xml:space="preserve"> </w:t>
      </w:r>
      <w:r w:rsidRPr="003D1997">
        <w:rPr>
          <w:rFonts w:ascii="Tahoma" w:hAnsi="Tahoma" w:cs="Tahoma"/>
        </w:rPr>
        <w:t>highlighted/mentioned</w:t>
      </w:r>
      <w:r w:rsidRPr="003D1997">
        <w:rPr>
          <w:rFonts w:ascii="Tahoma" w:hAnsi="Tahoma" w:cs="Tahoma"/>
          <w:spacing w:val="19"/>
        </w:rPr>
        <w:t xml:space="preserve"> </w:t>
      </w:r>
      <w:r w:rsidRPr="003D1997">
        <w:rPr>
          <w:rFonts w:ascii="Tahoma" w:hAnsi="Tahoma" w:cs="Tahoma"/>
        </w:rPr>
        <w:t>especially</w:t>
      </w:r>
      <w:r w:rsidRPr="003D1997">
        <w:rPr>
          <w:rFonts w:ascii="Tahoma" w:hAnsi="Tahoma" w:cs="Tahoma"/>
          <w:spacing w:val="6"/>
        </w:rPr>
        <w:t xml:space="preserve"> </w:t>
      </w:r>
      <w:r w:rsidRPr="003D1997">
        <w:rPr>
          <w:rFonts w:ascii="Tahoma" w:hAnsi="Tahoma" w:cs="Tahoma"/>
        </w:rPr>
        <w:t>by</w:t>
      </w:r>
      <w:r w:rsidRPr="003D1997">
        <w:rPr>
          <w:rFonts w:ascii="Tahoma" w:hAnsi="Tahoma" w:cs="Tahoma"/>
          <w:spacing w:val="7"/>
        </w:rPr>
        <w:t xml:space="preserve"> </w:t>
      </w:r>
      <w:r w:rsidRPr="003D1997">
        <w:rPr>
          <w:rFonts w:ascii="Tahoma" w:hAnsi="Tahoma" w:cs="Tahoma"/>
        </w:rPr>
        <w:t>him.</w:t>
      </w:r>
    </w:p>
    <w:p w14:paraId="2D57CF80" w14:textId="77777777" w:rsidR="00D74D7A" w:rsidRPr="003D1997" w:rsidRDefault="00D74D7A" w:rsidP="00D74D7A">
      <w:pPr>
        <w:pStyle w:val="ListParagraph"/>
        <w:widowControl w:val="0"/>
        <w:numPr>
          <w:ilvl w:val="0"/>
          <w:numId w:val="3"/>
        </w:numPr>
        <w:tabs>
          <w:tab w:val="left" w:pos="1199"/>
        </w:tabs>
        <w:autoSpaceDE w:val="0"/>
        <w:autoSpaceDN w:val="0"/>
        <w:spacing w:before="1"/>
        <w:ind w:left="361"/>
        <w:contextualSpacing w:val="0"/>
        <w:jc w:val="both"/>
        <w:rPr>
          <w:rFonts w:ascii="Tahoma" w:hAnsi="Tahoma" w:cs="Tahoma"/>
        </w:rPr>
      </w:pPr>
      <w:r w:rsidRPr="003D1997">
        <w:rPr>
          <w:rFonts w:ascii="Tahoma" w:hAnsi="Tahoma" w:cs="Tahoma"/>
        </w:rPr>
        <w:t>The prices should include everything (packing, forwarding, transit insurance, transportation, loading /unloading, installation etc.). Loading/unloading up to 50 mtr. shall be done by the supplier.</w:t>
      </w:r>
    </w:p>
    <w:p w14:paraId="1CC0350C" w14:textId="77777777" w:rsidR="00D74D7A" w:rsidRPr="003D1997" w:rsidRDefault="00D74D7A" w:rsidP="00D74D7A">
      <w:pPr>
        <w:pStyle w:val="ListParagraph"/>
        <w:widowControl w:val="0"/>
        <w:numPr>
          <w:ilvl w:val="0"/>
          <w:numId w:val="3"/>
        </w:numPr>
        <w:tabs>
          <w:tab w:val="left" w:pos="1199"/>
        </w:tabs>
        <w:autoSpaceDE w:val="0"/>
        <w:autoSpaceDN w:val="0"/>
        <w:spacing w:before="1"/>
        <w:ind w:left="361"/>
        <w:contextualSpacing w:val="0"/>
        <w:jc w:val="both"/>
        <w:rPr>
          <w:rFonts w:ascii="Tahoma" w:hAnsi="Tahoma" w:cs="Tahoma"/>
        </w:rPr>
      </w:pPr>
      <w:r w:rsidRPr="003D1997">
        <w:rPr>
          <w:rFonts w:ascii="Tahoma" w:hAnsi="Tahoma" w:cs="Tahoma"/>
        </w:rPr>
        <w:t>Bid</w:t>
      </w:r>
      <w:r w:rsidRPr="003D1997">
        <w:rPr>
          <w:rFonts w:ascii="Tahoma" w:hAnsi="Tahoma" w:cs="Tahoma"/>
          <w:spacing w:val="21"/>
        </w:rPr>
        <w:t xml:space="preserve"> </w:t>
      </w:r>
      <w:r w:rsidRPr="003D1997">
        <w:rPr>
          <w:rFonts w:ascii="Tahoma" w:hAnsi="Tahoma" w:cs="Tahoma"/>
        </w:rPr>
        <w:t>should</w:t>
      </w:r>
      <w:r w:rsidRPr="003D1997">
        <w:rPr>
          <w:rFonts w:ascii="Tahoma" w:hAnsi="Tahoma" w:cs="Tahoma"/>
          <w:spacing w:val="21"/>
        </w:rPr>
        <w:t xml:space="preserve"> </w:t>
      </w:r>
      <w:r w:rsidRPr="003D1997">
        <w:rPr>
          <w:rFonts w:ascii="Tahoma" w:hAnsi="Tahoma" w:cs="Tahoma"/>
        </w:rPr>
        <w:t>be</w:t>
      </w:r>
      <w:r w:rsidRPr="003D1997">
        <w:rPr>
          <w:rFonts w:ascii="Tahoma" w:hAnsi="Tahoma" w:cs="Tahoma"/>
          <w:spacing w:val="19"/>
        </w:rPr>
        <w:t xml:space="preserve"> </w:t>
      </w:r>
      <w:r w:rsidRPr="003D1997">
        <w:rPr>
          <w:rFonts w:ascii="Tahoma" w:hAnsi="Tahoma" w:cs="Tahoma"/>
        </w:rPr>
        <w:t>submitted</w:t>
      </w:r>
      <w:r w:rsidRPr="003D1997">
        <w:rPr>
          <w:rFonts w:ascii="Tahoma" w:hAnsi="Tahoma" w:cs="Tahoma"/>
          <w:spacing w:val="24"/>
        </w:rPr>
        <w:t xml:space="preserve"> </w:t>
      </w:r>
      <w:r w:rsidRPr="003D1997">
        <w:rPr>
          <w:rFonts w:ascii="Tahoma" w:hAnsi="Tahoma" w:cs="Tahoma"/>
        </w:rPr>
        <w:t>for</w:t>
      </w:r>
      <w:r w:rsidRPr="003D1997">
        <w:rPr>
          <w:rFonts w:ascii="Tahoma" w:hAnsi="Tahoma" w:cs="Tahoma"/>
          <w:spacing w:val="21"/>
        </w:rPr>
        <w:t xml:space="preserve"> </w:t>
      </w:r>
      <w:r w:rsidRPr="003D1997">
        <w:rPr>
          <w:rFonts w:ascii="Tahoma" w:hAnsi="Tahoma" w:cs="Tahoma"/>
        </w:rPr>
        <w:t>F.O.R</w:t>
      </w:r>
      <w:r w:rsidRPr="003D1997">
        <w:rPr>
          <w:rFonts w:ascii="Tahoma" w:hAnsi="Tahoma" w:cs="Tahoma"/>
          <w:spacing w:val="19"/>
        </w:rPr>
        <w:t xml:space="preserve"> </w:t>
      </w:r>
      <w:r w:rsidRPr="003D1997">
        <w:rPr>
          <w:rFonts w:ascii="Tahoma" w:hAnsi="Tahoma" w:cs="Tahoma"/>
        </w:rPr>
        <w:t>delivery</w:t>
      </w:r>
      <w:r w:rsidRPr="003D1997">
        <w:rPr>
          <w:rFonts w:ascii="Tahoma" w:hAnsi="Tahoma" w:cs="Tahoma"/>
          <w:spacing w:val="22"/>
        </w:rPr>
        <w:t xml:space="preserve"> </w:t>
      </w:r>
      <w:r w:rsidRPr="003D1997">
        <w:rPr>
          <w:rFonts w:ascii="Tahoma" w:hAnsi="Tahoma" w:cs="Tahoma"/>
        </w:rPr>
        <w:t>at</w:t>
      </w:r>
      <w:r w:rsidRPr="003D1997">
        <w:rPr>
          <w:rFonts w:ascii="Tahoma" w:hAnsi="Tahoma" w:cs="Tahoma"/>
          <w:spacing w:val="21"/>
        </w:rPr>
        <w:t xml:space="preserve"> </w:t>
      </w:r>
      <w:r w:rsidRPr="003D1997">
        <w:rPr>
          <w:rFonts w:ascii="Tahoma" w:hAnsi="Tahoma" w:cs="Tahoma"/>
        </w:rPr>
        <w:t>the</w:t>
      </w:r>
      <w:r w:rsidRPr="003D1997">
        <w:rPr>
          <w:rFonts w:ascii="Tahoma" w:hAnsi="Tahoma" w:cs="Tahoma"/>
          <w:spacing w:val="19"/>
        </w:rPr>
        <w:t xml:space="preserve"> </w:t>
      </w:r>
      <w:r w:rsidRPr="003D1997">
        <w:rPr>
          <w:rFonts w:ascii="Tahoma" w:hAnsi="Tahoma" w:cs="Tahoma"/>
        </w:rPr>
        <w:t>destination</w:t>
      </w:r>
      <w:r w:rsidRPr="003D1997">
        <w:rPr>
          <w:rFonts w:ascii="Tahoma" w:hAnsi="Tahoma" w:cs="Tahoma"/>
          <w:spacing w:val="24"/>
        </w:rPr>
        <w:t xml:space="preserve"> </w:t>
      </w:r>
      <w:r w:rsidRPr="003D1997">
        <w:rPr>
          <w:rFonts w:ascii="Tahoma" w:hAnsi="Tahoma" w:cs="Tahoma"/>
        </w:rPr>
        <w:t>i.e.</w:t>
      </w:r>
      <w:r w:rsidRPr="003D1997">
        <w:rPr>
          <w:rFonts w:ascii="Tahoma" w:hAnsi="Tahoma" w:cs="Tahoma"/>
          <w:spacing w:val="23"/>
        </w:rPr>
        <w:t xml:space="preserve"> </w:t>
      </w:r>
      <w:r w:rsidRPr="003D1997">
        <w:rPr>
          <w:rFonts w:ascii="Tahoma" w:hAnsi="Tahoma" w:cs="Tahoma"/>
        </w:rPr>
        <w:t>The</w:t>
      </w:r>
      <w:r w:rsidRPr="003D1997">
        <w:rPr>
          <w:rFonts w:ascii="Tahoma" w:hAnsi="Tahoma" w:cs="Tahoma"/>
          <w:spacing w:val="19"/>
        </w:rPr>
        <w:t xml:space="preserve"> </w:t>
      </w:r>
      <w:r w:rsidRPr="003D1997">
        <w:rPr>
          <w:rFonts w:ascii="Tahoma" w:hAnsi="Tahoma" w:cs="Tahoma"/>
        </w:rPr>
        <w:t>LNM</w:t>
      </w:r>
      <w:r w:rsidRPr="003D1997">
        <w:rPr>
          <w:rFonts w:ascii="Tahoma" w:hAnsi="Tahoma" w:cs="Tahoma"/>
          <w:spacing w:val="19"/>
        </w:rPr>
        <w:t xml:space="preserve"> </w:t>
      </w:r>
      <w:r w:rsidRPr="003D1997">
        <w:rPr>
          <w:rFonts w:ascii="Tahoma" w:hAnsi="Tahoma" w:cs="Tahoma"/>
        </w:rPr>
        <w:t>Institute</w:t>
      </w:r>
      <w:r w:rsidRPr="003D1997">
        <w:rPr>
          <w:rFonts w:ascii="Tahoma" w:hAnsi="Tahoma" w:cs="Tahoma"/>
          <w:spacing w:val="22"/>
        </w:rPr>
        <w:t xml:space="preserve"> </w:t>
      </w:r>
      <w:r w:rsidRPr="003D1997">
        <w:rPr>
          <w:rFonts w:ascii="Tahoma" w:hAnsi="Tahoma" w:cs="Tahoma"/>
        </w:rPr>
        <w:t>of</w:t>
      </w:r>
      <w:r w:rsidRPr="003D1997">
        <w:rPr>
          <w:rFonts w:ascii="Tahoma" w:hAnsi="Tahoma" w:cs="Tahoma"/>
          <w:spacing w:val="22"/>
        </w:rPr>
        <w:t xml:space="preserve"> </w:t>
      </w:r>
      <w:r w:rsidRPr="003D1997">
        <w:rPr>
          <w:rFonts w:ascii="Tahoma" w:hAnsi="Tahoma" w:cs="Tahoma"/>
        </w:rPr>
        <w:t>Information</w:t>
      </w:r>
      <w:r w:rsidRPr="003D1997">
        <w:rPr>
          <w:rFonts w:ascii="Tahoma" w:hAnsi="Tahoma" w:cs="Tahoma"/>
          <w:spacing w:val="1"/>
        </w:rPr>
        <w:t xml:space="preserve"> </w:t>
      </w:r>
      <w:r w:rsidRPr="003D1997">
        <w:rPr>
          <w:rFonts w:ascii="Tahoma" w:hAnsi="Tahoma" w:cs="Tahoma"/>
        </w:rPr>
        <w:t>Technology,</w:t>
      </w:r>
      <w:r w:rsidRPr="003D1997">
        <w:rPr>
          <w:rFonts w:ascii="Tahoma" w:hAnsi="Tahoma" w:cs="Tahoma"/>
          <w:spacing w:val="9"/>
        </w:rPr>
        <w:t xml:space="preserve"> </w:t>
      </w:r>
      <w:r w:rsidRPr="003D1997">
        <w:rPr>
          <w:rFonts w:ascii="Tahoma" w:hAnsi="Tahoma" w:cs="Tahoma"/>
        </w:rPr>
        <w:t>Gram</w:t>
      </w:r>
      <w:r w:rsidRPr="003D1997">
        <w:rPr>
          <w:rFonts w:ascii="Tahoma" w:hAnsi="Tahoma" w:cs="Tahoma"/>
          <w:spacing w:val="9"/>
        </w:rPr>
        <w:t xml:space="preserve"> </w:t>
      </w:r>
      <w:r w:rsidRPr="003D1997">
        <w:rPr>
          <w:rFonts w:ascii="Tahoma" w:hAnsi="Tahoma" w:cs="Tahoma"/>
        </w:rPr>
        <w:t>–</w:t>
      </w:r>
      <w:r w:rsidRPr="003D1997">
        <w:rPr>
          <w:rFonts w:ascii="Tahoma" w:hAnsi="Tahoma" w:cs="Tahoma"/>
          <w:spacing w:val="9"/>
        </w:rPr>
        <w:t xml:space="preserve"> </w:t>
      </w:r>
      <w:r w:rsidRPr="003D1997">
        <w:rPr>
          <w:rFonts w:ascii="Tahoma" w:hAnsi="Tahoma" w:cs="Tahoma"/>
        </w:rPr>
        <w:t>Rupa</w:t>
      </w:r>
      <w:r w:rsidRPr="003D1997">
        <w:rPr>
          <w:rFonts w:ascii="Tahoma" w:hAnsi="Tahoma" w:cs="Tahoma"/>
          <w:spacing w:val="9"/>
        </w:rPr>
        <w:t xml:space="preserve"> </w:t>
      </w:r>
      <w:r w:rsidRPr="003D1997">
        <w:rPr>
          <w:rFonts w:ascii="Tahoma" w:hAnsi="Tahoma" w:cs="Tahoma"/>
        </w:rPr>
        <w:t>Ki</w:t>
      </w:r>
      <w:r w:rsidRPr="003D1997">
        <w:rPr>
          <w:rFonts w:ascii="Tahoma" w:hAnsi="Tahoma" w:cs="Tahoma"/>
          <w:spacing w:val="9"/>
        </w:rPr>
        <w:t xml:space="preserve"> </w:t>
      </w:r>
      <w:r w:rsidRPr="003D1997">
        <w:rPr>
          <w:rFonts w:ascii="Tahoma" w:hAnsi="Tahoma" w:cs="Tahoma"/>
        </w:rPr>
        <w:t>Nangal,</w:t>
      </w:r>
      <w:r w:rsidRPr="003D1997">
        <w:rPr>
          <w:rFonts w:ascii="Tahoma" w:hAnsi="Tahoma" w:cs="Tahoma"/>
          <w:spacing w:val="9"/>
        </w:rPr>
        <w:t xml:space="preserve"> </w:t>
      </w:r>
      <w:r w:rsidRPr="003D1997">
        <w:rPr>
          <w:rFonts w:ascii="Tahoma" w:hAnsi="Tahoma" w:cs="Tahoma"/>
        </w:rPr>
        <w:t>Post</w:t>
      </w:r>
      <w:r w:rsidRPr="003D1997">
        <w:rPr>
          <w:rFonts w:ascii="Tahoma" w:hAnsi="Tahoma" w:cs="Tahoma"/>
          <w:spacing w:val="13"/>
        </w:rPr>
        <w:t xml:space="preserve"> </w:t>
      </w:r>
      <w:r w:rsidRPr="003D1997">
        <w:rPr>
          <w:rFonts w:ascii="Tahoma" w:hAnsi="Tahoma" w:cs="Tahoma"/>
        </w:rPr>
        <w:t>–</w:t>
      </w:r>
      <w:r w:rsidRPr="003D1997">
        <w:rPr>
          <w:rFonts w:ascii="Tahoma" w:hAnsi="Tahoma" w:cs="Tahoma"/>
          <w:spacing w:val="6"/>
        </w:rPr>
        <w:t xml:space="preserve"> </w:t>
      </w:r>
      <w:r w:rsidRPr="003D1997">
        <w:rPr>
          <w:rFonts w:ascii="Tahoma" w:hAnsi="Tahoma" w:cs="Tahoma"/>
        </w:rPr>
        <w:t>Sumel,</w:t>
      </w:r>
      <w:r w:rsidRPr="003D1997">
        <w:rPr>
          <w:rFonts w:ascii="Tahoma" w:hAnsi="Tahoma" w:cs="Tahoma"/>
          <w:spacing w:val="9"/>
        </w:rPr>
        <w:t xml:space="preserve"> </w:t>
      </w:r>
      <w:r w:rsidRPr="003D1997">
        <w:rPr>
          <w:rFonts w:ascii="Tahoma" w:hAnsi="Tahoma" w:cs="Tahoma"/>
        </w:rPr>
        <w:t>Via</w:t>
      </w:r>
      <w:r w:rsidRPr="003D1997">
        <w:rPr>
          <w:rFonts w:ascii="Tahoma" w:hAnsi="Tahoma" w:cs="Tahoma"/>
          <w:spacing w:val="10"/>
        </w:rPr>
        <w:t xml:space="preserve"> </w:t>
      </w:r>
      <w:r w:rsidRPr="003D1997">
        <w:rPr>
          <w:rFonts w:ascii="Tahoma" w:hAnsi="Tahoma" w:cs="Tahoma"/>
        </w:rPr>
        <w:t>–</w:t>
      </w:r>
      <w:r w:rsidRPr="003D1997">
        <w:rPr>
          <w:rFonts w:ascii="Tahoma" w:hAnsi="Tahoma" w:cs="Tahoma"/>
          <w:spacing w:val="6"/>
        </w:rPr>
        <w:t xml:space="preserve"> </w:t>
      </w:r>
      <w:r w:rsidRPr="003D1997">
        <w:rPr>
          <w:rFonts w:ascii="Tahoma" w:hAnsi="Tahoma" w:cs="Tahoma"/>
        </w:rPr>
        <w:t>Jamdoli,</w:t>
      </w:r>
      <w:r w:rsidRPr="003D1997">
        <w:rPr>
          <w:rFonts w:ascii="Tahoma" w:hAnsi="Tahoma" w:cs="Tahoma"/>
          <w:spacing w:val="7"/>
        </w:rPr>
        <w:t xml:space="preserve"> </w:t>
      </w:r>
      <w:r w:rsidRPr="003D1997">
        <w:rPr>
          <w:rFonts w:ascii="Tahoma" w:hAnsi="Tahoma" w:cs="Tahoma"/>
        </w:rPr>
        <w:t>Jaipur-</w:t>
      </w:r>
      <w:r w:rsidRPr="003D1997">
        <w:rPr>
          <w:rFonts w:ascii="Tahoma" w:hAnsi="Tahoma" w:cs="Tahoma"/>
          <w:spacing w:val="6"/>
        </w:rPr>
        <w:t xml:space="preserve"> </w:t>
      </w:r>
      <w:r w:rsidRPr="003D1997">
        <w:rPr>
          <w:rFonts w:ascii="Tahoma" w:hAnsi="Tahoma" w:cs="Tahoma"/>
        </w:rPr>
        <w:t>302031</w:t>
      </w:r>
    </w:p>
    <w:p w14:paraId="14BFD525"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b/>
        </w:rPr>
        <w:t>The bid</w:t>
      </w:r>
      <w:r w:rsidRPr="003D1997">
        <w:rPr>
          <w:rFonts w:ascii="Tahoma" w:hAnsi="Tahoma" w:cs="Tahoma"/>
          <w:b/>
          <w:spacing w:val="21"/>
        </w:rPr>
        <w:t xml:space="preserve"> </w:t>
      </w:r>
      <w:r w:rsidRPr="003D1997">
        <w:rPr>
          <w:rFonts w:ascii="Tahoma" w:hAnsi="Tahoma" w:cs="Tahoma"/>
          <w:b/>
        </w:rPr>
        <w:t>should</w:t>
      </w:r>
      <w:r w:rsidRPr="003D1997">
        <w:rPr>
          <w:rFonts w:ascii="Tahoma" w:hAnsi="Tahoma" w:cs="Tahoma"/>
          <w:b/>
          <w:spacing w:val="22"/>
        </w:rPr>
        <w:t xml:space="preserve"> </w:t>
      </w:r>
      <w:r w:rsidRPr="003D1997">
        <w:rPr>
          <w:rFonts w:ascii="Tahoma" w:hAnsi="Tahoma" w:cs="Tahoma"/>
          <w:b/>
        </w:rPr>
        <w:t>be</w:t>
      </w:r>
      <w:r w:rsidRPr="003D1997">
        <w:rPr>
          <w:rFonts w:ascii="Tahoma" w:hAnsi="Tahoma" w:cs="Tahoma"/>
          <w:b/>
          <w:spacing w:val="24"/>
        </w:rPr>
        <w:t xml:space="preserve"> </w:t>
      </w:r>
      <w:r w:rsidRPr="003D1997">
        <w:rPr>
          <w:rFonts w:ascii="Tahoma" w:hAnsi="Tahoma" w:cs="Tahoma"/>
          <w:b/>
        </w:rPr>
        <w:t>valid</w:t>
      </w:r>
      <w:r w:rsidRPr="003D1997">
        <w:rPr>
          <w:rFonts w:ascii="Tahoma" w:hAnsi="Tahoma" w:cs="Tahoma"/>
          <w:b/>
          <w:spacing w:val="22"/>
        </w:rPr>
        <w:t xml:space="preserve"> </w:t>
      </w:r>
      <w:r w:rsidRPr="003D1997">
        <w:rPr>
          <w:rFonts w:ascii="Tahoma" w:hAnsi="Tahoma" w:cs="Tahoma"/>
          <w:b/>
        </w:rPr>
        <w:t>for</w:t>
      </w:r>
      <w:r w:rsidRPr="003D1997">
        <w:rPr>
          <w:rFonts w:ascii="Tahoma" w:hAnsi="Tahoma" w:cs="Tahoma"/>
          <w:b/>
          <w:spacing w:val="24"/>
        </w:rPr>
        <w:t xml:space="preserve"> </w:t>
      </w:r>
      <w:r w:rsidRPr="003D1997">
        <w:rPr>
          <w:rFonts w:ascii="Tahoma" w:hAnsi="Tahoma" w:cs="Tahoma"/>
          <w:b/>
        </w:rPr>
        <w:t>a</w:t>
      </w:r>
      <w:r w:rsidRPr="003D1997">
        <w:rPr>
          <w:rFonts w:ascii="Tahoma" w:hAnsi="Tahoma" w:cs="Tahoma"/>
          <w:b/>
          <w:spacing w:val="21"/>
        </w:rPr>
        <w:t xml:space="preserve"> </w:t>
      </w:r>
      <w:r w:rsidRPr="003D1997">
        <w:rPr>
          <w:rFonts w:ascii="Tahoma" w:hAnsi="Tahoma" w:cs="Tahoma"/>
          <w:b/>
        </w:rPr>
        <w:t>minimum</w:t>
      </w:r>
      <w:r w:rsidRPr="003D1997">
        <w:rPr>
          <w:rFonts w:ascii="Tahoma" w:hAnsi="Tahoma" w:cs="Tahoma"/>
          <w:b/>
          <w:spacing w:val="22"/>
        </w:rPr>
        <w:t xml:space="preserve"> </w:t>
      </w:r>
      <w:r w:rsidRPr="003D1997">
        <w:rPr>
          <w:rFonts w:ascii="Tahoma" w:hAnsi="Tahoma" w:cs="Tahoma"/>
          <w:b/>
        </w:rPr>
        <w:t>period</w:t>
      </w:r>
      <w:r w:rsidRPr="003D1997">
        <w:rPr>
          <w:rFonts w:ascii="Tahoma" w:hAnsi="Tahoma" w:cs="Tahoma"/>
          <w:b/>
          <w:spacing w:val="22"/>
        </w:rPr>
        <w:t xml:space="preserve"> </w:t>
      </w:r>
      <w:r w:rsidRPr="003D1997">
        <w:rPr>
          <w:rFonts w:ascii="Tahoma" w:hAnsi="Tahoma" w:cs="Tahoma"/>
          <w:b/>
        </w:rPr>
        <w:t>of</w:t>
      </w:r>
      <w:r w:rsidRPr="003D1997">
        <w:rPr>
          <w:rFonts w:ascii="Tahoma" w:hAnsi="Tahoma" w:cs="Tahoma"/>
          <w:b/>
          <w:spacing w:val="23"/>
        </w:rPr>
        <w:t xml:space="preserve"> </w:t>
      </w:r>
      <w:r w:rsidRPr="003D1997">
        <w:rPr>
          <w:rFonts w:ascii="Tahoma" w:hAnsi="Tahoma" w:cs="Tahoma"/>
          <w:b/>
        </w:rPr>
        <w:t>30</w:t>
      </w:r>
      <w:r w:rsidRPr="003D1997">
        <w:rPr>
          <w:rFonts w:ascii="Tahoma" w:hAnsi="Tahoma" w:cs="Tahoma"/>
          <w:b/>
          <w:spacing w:val="21"/>
        </w:rPr>
        <w:t xml:space="preserve"> </w:t>
      </w:r>
      <w:r w:rsidRPr="003D1997">
        <w:rPr>
          <w:rFonts w:ascii="Tahoma" w:hAnsi="Tahoma" w:cs="Tahoma"/>
          <w:b/>
        </w:rPr>
        <w:t>days.</w:t>
      </w:r>
      <w:r w:rsidRPr="003D1997">
        <w:rPr>
          <w:rFonts w:ascii="Tahoma" w:hAnsi="Tahoma" w:cs="Tahoma"/>
          <w:b/>
          <w:spacing w:val="23"/>
        </w:rPr>
        <w:t xml:space="preserve"> </w:t>
      </w:r>
      <w:r w:rsidRPr="003D1997">
        <w:rPr>
          <w:rFonts w:ascii="Tahoma" w:hAnsi="Tahoma" w:cs="Tahoma"/>
          <w:b/>
        </w:rPr>
        <w:t>The</w:t>
      </w:r>
      <w:r w:rsidRPr="003D1997">
        <w:rPr>
          <w:rFonts w:ascii="Tahoma" w:hAnsi="Tahoma" w:cs="Tahoma"/>
          <w:b/>
          <w:spacing w:val="21"/>
        </w:rPr>
        <w:t xml:space="preserve"> </w:t>
      </w:r>
      <w:r w:rsidRPr="003D1997">
        <w:rPr>
          <w:rFonts w:ascii="Tahoma" w:hAnsi="Tahoma" w:cs="Tahoma"/>
          <w:b/>
        </w:rPr>
        <w:t>Change</w:t>
      </w:r>
      <w:r w:rsidRPr="003D1997">
        <w:rPr>
          <w:rFonts w:ascii="Tahoma" w:hAnsi="Tahoma" w:cs="Tahoma"/>
          <w:b/>
          <w:spacing w:val="24"/>
        </w:rPr>
        <w:t xml:space="preserve"> </w:t>
      </w:r>
      <w:r w:rsidRPr="003D1997">
        <w:rPr>
          <w:rFonts w:ascii="Tahoma" w:hAnsi="Tahoma" w:cs="Tahoma"/>
          <w:b/>
        </w:rPr>
        <w:t>in</w:t>
      </w:r>
      <w:r w:rsidRPr="003D1997">
        <w:rPr>
          <w:rFonts w:ascii="Tahoma" w:hAnsi="Tahoma" w:cs="Tahoma"/>
          <w:b/>
          <w:spacing w:val="22"/>
        </w:rPr>
        <w:t xml:space="preserve"> </w:t>
      </w:r>
      <w:r w:rsidRPr="003D1997">
        <w:rPr>
          <w:rFonts w:ascii="Tahoma" w:hAnsi="Tahoma" w:cs="Tahoma"/>
          <w:b/>
        </w:rPr>
        <w:t>prices</w:t>
      </w:r>
      <w:r w:rsidRPr="003D1997">
        <w:rPr>
          <w:rFonts w:ascii="Tahoma" w:hAnsi="Tahoma" w:cs="Tahoma"/>
          <w:b/>
          <w:spacing w:val="23"/>
        </w:rPr>
        <w:t xml:space="preserve"> </w:t>
      </w:r>
      <w:r w:rsidRPr="003D1997">
        <w:rPr>
          <w:rFonts w:ascii="Tahoma" w:hAnsi="Tahoma" w:cs="Tahoma"/>
          <w:b/>
        </w:rPr>
        <w:t>shall</w:t>
      </w:r>
      <w:r w:rsidRPr="003D1997">
        <w:rPr>
          <w:rFonts w:ascii="Tahoma" w:hAnsi="Tahoma" w:cs="Tahoma"/>
          <w:b/>
          <w:spacing w:val="19"/>
        </w:rPr>
        <w:t xml:space="preserve"> </w:t>
      </w:r>
      <w:r w:rsidRPr="003D1997">
        <w:rPr>
          <w:rFonts w:ascii="Tahoma" w:hAnsi="Tahoma" w:cs="Tahoma"/>
          <w:b/>
        </w:rPr>
        <w:t>not</w:t>
      </w:r>
      <w:r w:rsidRPr="003D1997">
        <w:rPr>
          <w:rFonts w:ascii="Tahoma" w:hAnsi="Tahoma" w:cs="Tahoma"/>
          <w:b/>
          <w:spacing w:val="21"/>
        </w:rPr>
        <w:t xml:space="preserve"> </w:t>
      </w:r>
      <w:r w:rsidRPr="003D1997">
        <w:rPr>
          <w:rFonts w:ascii="Tahoma" w:hAnsi="Tahoma" w:cs="Tahoma"/>
          <w:b/>
        </w:rPr>
        <w:t>be</w:t>
      </w:r>
      <w:r w:rsidRPr="003D1997">
        <w:rPr>
          <w:rFonts w:ascii="Tahoma" w:hAnsi="Tahoma" w:cs="Tahoma"/>
          <w:b/>
          <w:spacing w:val="21"/>
        </w:rPr>
        <w:t xml:space="preserve"> </w:t>
      </w:r>
      <w:r w:rsidRPr="003D1997">
        <w:rPr>
          <w:rFonts w:ascii="Tahoma" w:hAnsi="Tahoma" w:cs="Tahoma"/>
        </w:rPr>
        <w:t>accepted within the validity period.</w:t>
      </w:r>
    </w:p>
    <w:p w14:paraId="1E60A05E"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The LNMIIT reserves the right to reject any quotation(s) without assigning any reasons.</w:t>
      </w:r>
    </w:p>
    <w:p w14:paraId="7BF50B43"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Payment terms shall be decided mutually.</w:t>
      </w:r>
    </w:p>
    <w:p w14:paraId="02BE16BC"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There should not be any conflict of interest (Declaration to be submitted by the Vendor).</w:t>
      </w:r>
    </w:p>
    <w:p w14:paraId="517AD47B"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The bid should be on the company’s letterhead and should submit their bid in the LNMIIT format only.</w:t>
      </w:r>
    </w:p>
    <w:p w14:paraId="703656A3"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Item/Service not supplied by the supplier/service provider should be mentioned separately.</w:t>
      </w:r>
    </w:p>
    <w:p w14:paraId="6FA6A7E5"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Vendor should provide a photocopy of the cheque/cancelled cheque while presenting the Invoice to LNMIIT.</w:t>
      </w:r>
    </w:p>
    <w:p w14:paraId="6783DF9F"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Pre-bid meeting and pre-bid site visit can be done before quoting the rate in the tender to clear up any confusion regarding project details, the scope of work, and solicitation of documents.</w:t>
      </w:r>
    </w:p>
    <w:p w14:paraId="4926B219" w14:textId="77777777" w:rsidR="00D74D7A" w:rsidRPr="003D1997" w:rsidRDefault="00D74D7A" w:rsidP="00D74D7A">
      <w:pPr>
        <w:pStyle w:val="ListParagraph"/>
        <w:widowControl w:val="0"/>
        <w:numPr>
          <w:ilvl w:val="0"/>
          <w:numId w:val="3"/>
        </w:numPr>
        <w:tabs>
          <w:tab w:val="left" w:pos="1199"/>
        </w:tabs>
        <w:autoSpaceDE w:val="0"/>
        <w:autoSpaceDN w:val="0"/>
        <w:ind w:left="361" w:hanging="361"/>
        <w:contextualSpacing w:val="0"/>
        <w:jc w:val="both"/>
        <w:rPr>
          <w:rFonts w:ascii="Tahoma" w:hAnsi="Tahoma" w:cs="Tahoma"/>
        </w:rPr>
      </w:pPr>
      <w:r w:rsidRPr="003D1997">
        <w:rPr>
          <w:rFonts w:ascii="Tahoma" w:hAnsi="Tahoma" w:cs="Tahoma"/>
        </w:rPr>
        <w:t xml:space="preserve">All charges applicable </w:t>
      </w:r>
      <w:proofErr w:type="gramStart"/>
      <w:r w:rsidRPr="003D1997">
        <w:rPr>
          <w:rFonts w:ascii="Tahoma" w:hAnsi="Tahoma" w:cs="Tahoma"/>
        </w:rPr>
        <w:t>shall</w:t>
      </w:r>
      <w:proofErr w:type="gramEnd"/>
      <w:r w:rsidRPr="003D1997">
        <w:rPr>
          <w:rFonts w:ascii="Tahoma" w:hAnsi="Tahoma" w:cs="Tahoma"/>
        </w:rPr>
        <w:t xml:space="preserve"> be clearly mentioned in the offer. If nothing is mentioned in the offer, the quoted price shall be treated as final, and nothing extra shall be paid extra.</w:t>
      </w:r>
    </w:p>
    <w:p w14:paraId="6C8B5307" w14:textId="77777777" w:rsidR="00D74D7A" w:rsidRPr="003D1997" w:rsidRDefault="00D74D7A" w:rsidP="00D74D7A">
      <w:pPr>
        <w:pStyle w:val="ListParagraph"/>
        <w:tabs>
          <w:tab w:val="left" w:pos="1199"/>
        </w:tabs>
        <w:ind w:left="361"/>
        <w:rPr>
          <w:rFonts w:ascii="Tahoma" w:hAnsi="Tahoma" w:cs="Tahoma"/>
        </w:rPr>
      </w:pPr>
    </w:p>
    <w:p w14:paraId="37FD2D9A" w14:textId="77777777" w:rsidR="00D74D7A" w:rsidRDefault="00D74D7A" w:rsidP="00D74D7A">
      <w:pPr>
        <w:pStyle w:val="ListParagraph"/>
        <w:tabs>
          <w:tab w:val="left" w:pos="1199"/>
        </w:tabs>
        <w:ind w:left="0"/>
        <w:rPr>
          <w:rFonts w:ascii="Tahoma" w:hAnsi="Tahoma" w:cs="Tahoma"/>
          <w:sz w:val="18"/>
          <w:szCs w:val="18"/>
        </w:rPr>
      </w:pPr>
    </w:p>
    <w:p w14:paraId="06CB42BE" w14:textId="77777777" w:rsidR="00D74D7A" w:rsidRPr="001D455E" w:rsidRDefault="00D74D7A" w:rsidP="00D74D7A">
      <w:pPr>
        <w:pStyle w:val="ListParagraph"/>
        <w:tabs>
          <w:tab w:val="left" w:pos="1199"/>
        </w:tabs>
        <w:ind w:left="0"/>
        <w:rPr>
          <w:rFonts w:ascii="Tahoma" w:hAnsi="Tahoma" w:cs="Tahoma"/>
          <w:sz w:val="18"/>
          <w:szCs w:val="18"/>
        </w:rPr>
      </w:pPr>
    </w:p>
    <w:p w14:paraId="1E0A0511" w14:textId="20818D2A" w:rsidR="000E1118" w:rsidRDefault="00D74D7A" w:rsidP="0046286C">
      <w:pPr>
        <w:pStyle w:val="ListParagraph"/>
        <w:tabs>
          <w:tab w:val="left" w:pos="1199"/>
        </w:tabs>
        <w:ind w:left="0"/>
        <w:jc w:val="right"/>
      </w:pPr>
      <w:r w:rsidRPr="001D455E">
        <w:rPr>
          <w:rFonts w:ascii="Tahoma" w:hAnsi="Tahoma" w:cs="Tahoma"/>
          <w:sz w:val="18"/>
          <w:szCs w:val="18"/>
        </w:rPr>
        <w:t>Signature with seal</w:t>
      </w:r>
    </w:p>
    <w:sectPr w:rsidR="000E1118" w:rsidSect="00D74D7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2A77B5"/>
    <w:multiLevelType w:val="hybridMultilevel"/>
    <w:tmpl w:val="3634C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6" w15:restartNumberingAfterBreak="0">
    <w:nsid w:val="41354C17"/>
    <w:multiLevelType w:val="hybridMultilevel"/>
    <w:tmpl w:val="7F567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47F67E05"/>
    <w:multiLevelType w:val="hybridMultilevel"/>
    <w:tmpl w:val="C17890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67970632">
    <w:abstractNumId w:val="7"/>
  </w:num>
  <w:num w:numId="2" w16cid:durableId="1051460316">
    <w:abstractNumId w:val="6"/>
  </w:num>
  <w:num w:numId="3" w16cid:durableId="937172904">
    <w:abstractNumId w:val="5"/>
  </w:num>
  <w:num w:numId="4" w16cid:durableId="483394661">
    <w:abstractNumId w:val="0"/>
  </w:num>
  <w:num w:numId="5" w16cid:durableId="532117100">
    <w:abstractNumId w:val="1"/>
  </w:num>
  <w:num w:numId="6" w16cid:durableId="987511145">
    <w:abstractNumId w:val="4"/>
  </w:num>
  <w:num w:numId="7" w16cid:durableId="1944075331">
    <w:abstractNumId w:val="2"/>
  </w:num>
  <w:num w:numId="8" w16cid:durableId="1763185098">
    <w:abstractNumId w:val="3"/>
  </w:num>
  <w:num w:numId="9" w16cid:durableId="7874323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D7A"/>
    <w:rsid w:val="000C334E"/>
    <w:rsid w:val="000E1118"/>
    <w:rsid w:val="001D736E"/>
    <w:rsid w:val="00213AA6"/>
    <w:rsid w:val="003107D9"/>
    <w:rsid w:val="00341057"/>
    <w:rsid w:val="0046286C"/>
    <w:rsid w:val="00485D58"/>
    <w:rsid w:val="004C6372"/>
    <w:rsid w:val="00601D12"/>
    <w:rsid w:val="006C6A88"/>
    <w:rsid w:val="008E4FD5"/>
    <w:rsid w:val="009E03C1"/>
    <w:rsid w:val="00AC331D"/>
    <w:rsid w:val="00B347D0"/>
    <w:rsid w:val="00B35052"/>
    <w:rsid w:val="00BA1AF5"/>
    <w:rsid w:val="00D621F0"/>
    <w:rsid w:val="00D74D7A"/>
    <w:rsid w:val="00DF1846"/>
    <w:rsid w:val="00E42429"/>
    <w:rsid w:val="00FC3F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A9C3"/>
  <w15:chartTrackingRefBased/>
  <w15:docId w15:val="{A938332B-C498-4A8E-9E9E-4CA16C71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D7A"/>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D74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4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4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4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4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4D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D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D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D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4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4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4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4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4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D7A"/>
    <w:rPr>
      <w:rFonts w:eastAsiaTheme="majorEastAsia" w:cstheme="majorBidi"/>
      <w:color w:val="272727" w:themeColor="text1" w:themeTint="D8"/>
    </w:rPr>
  </w:style>
  <w:style w:type="paragraph" w:styleId="Title">
    <w:name w:val="Title"/>
    <w:basedOn w:val="Normal"/>
    <w:next w:val="Normal"/>
    <w:link w:val="TitleChar"/>
    <w:uiPriority w:val="10"/>
    <w:qFormat/>
    <w:rsid w:val="00D74D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D7A"/>
    <w:pPr>
      <w:spacing w:before="160"/>
      <w:jc w:val="center"/>
    </w:pPr>
    <w:rPr>
      <w:i/>
      <w:iCs/>
      <w:color w:val="404040" w:themeColor="text1" w:themeTint="BF"/>
    </w:rPr>
  </w:style>
  <w:style w:type="character" w:customStyle="1" w:styleId="QuoteChar">
    <w:name w:val="Quote Char"/>
    <w:basedOn w:val="DefaultParagraphFont"/>
    <w:link w:val="Quote"/>
    <w:uiPriority w:val="29"/>
    <w:rsid w:val="00D74D7A"/>
    <w:rPr>
      <w:i/>
      <w:iCs/>
      <w:color w:val="404040" w:themeColor="text1" w:themeTint="BF"/>
    </w:rPr>
  </w:style>
  <w:style w:type="paragraph" w:styleId="ListParagraph">
    <w:name w:val="List Paragraph"/>
    <w:basedOn w:val="Normal"/>
    <w:uiPriority w:val="34"/>
    <w:qFormat/>
    <w:rsid w:val="00D74D7A"/>
    <w:pPr>
      <w:ind w:left="720"/>
      <w:contextualSpacing/>
    </w:pPr>
  </w:style>
  <w:style w:type="character" w:styleId="IntenseEmphasis">
    <w:name w:val="Intense Emphasis"/>
    <w:basedOn w:val="DefaultParagraphFont"/>
    <w:uiPriority w:val="21"/>
    <w:qFormat/>
    <w:rsid w:val="00D74D7A"/>
    <w:rPr>
      <w:i/>
      <w:iCs/>
      <w:color w:val="0F4761" w:themeColor="accent1" w:themeShade="BF"/>
    </w:rPr>
  </w:style>
  <w:style w:type="paragraph" w:styleId="IntenseQuote">
    <w:name w:val="Intense Quote"/>
    <w:basedOn w:val="Normal"/>
    <w:next w:val="Normal"/>
    <w:link w:val="IntenseQuoteChar"/>
    <w:uiPriority w:val="30"/>
    <w:qFormat/>
    <w:rsid w:val="00D74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D7A"/>
    <w:rPr>
      <w:i/>
      <w:iCs/>
      <w:color w:val="0F4761" w:themeColor="accent1" w:themeShade="BF"/>
    </w:rPr>
  </w:style>
  <w:style w:type="character" w:styleId="IntenseReference">
    <w:name w:val="Intense Reference"/>
    <w:basedOn w:val="DefaultParagraphFont"/>
    <w:uiPriority w:val="32"/>
    <w:qFormat/>
    <w:rsid w:val="00D74D7A"/>
    <w:rPr>
      <w:b/>
      <w:bCs/>
      <w:smallCaps/>
      <w:color w:val="0F4761" w:themeColor="accent1" w:themeShade="BF"/>
      <w:spacing w:val="5"/>
    </w:rPr>
  </w:style>
  <w:style w:type="character" w:styleId="Hyperlink">
    <w:name w:val="Hyperlink"/>
    <w:uiPriority w:val="99"/>
    <w:unhideWhenUsed/>
    <w:rsid w:val="00D74D7A"/>
    <w:rPr>
      <w:color w:val="0000FF"/>
      <w:u w:val="single"/>
    </w:rPr>
  </w:style>
  <w:style w:type="paragraph" w:styleId="NoSpacing">
    <w:name w:val="No Spacing"/>
    <w:uiPriority w:val="1"/>
    <w:qFormat/>
    <w:rsid w:val="00D74D7A"/>
    <w:pPr>
      <w:spacing w:after="0" w:line="240" w:lineRule="auto"/>
    </w:pPr>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uiPriority w:val="1"/>
    <w:qFormat/>
    <w:rsid w:val="00D74D7A"/>
    <w:pPr>
      <w:widowControl w:val="0"/>
      <w:autoSpaceDE w:val="0"/>
      <w:autoSpaceDN w:val="0"/>
    </w:pPr>
    <w:rPr>
      <w:rFonts w:ascii="Calibri" w:eastAsia="Calibri" w:hAnsi="Calibri" w:cs="Calibri"/>
      <w:sz w:val="24"/>
      <w:szCs w:val="24"/>
    </w:rPr>
  </w:style>
  <w:style w:type="character" w:customStyle="1" w:styleId="BodyTextChar">
    <w:name w:val="Body Text Char"/>
    <w:basedOn w:val="DefaultParagraphFont"/>
    <w:link w:val="BodyText"/>
    <w:uiPriority w:val="1"/>
    <w:rsid w:val="00D74D7A"/>
    <w:rPr>
      <w:rFonts w:ascii="Calibri" w:eastAsia="Calibri" w:hAnsi="Calibri" w:cs="Calibri"/>
      <w:kern w:val="0"/>
      <w:lang w:val="en-US"/>
      <w14:ligatures w14:val="none"/>
    </w:rPr>
  </w:style>
  <w:style w:type="paragraph" w:customStyle="1" w:styleId="TableParagraph">
    <w:name w:val="Table Paragraph"/>
    <w:basedOn w:val="Normal"/>
    <w:uiPriority w:val="1"/>
    <w:qFormat/>
    <w:rsid w:val="00D74D7A"/>
    <w:pPr>
      <w:widowControl w:val="0"/>
      <w:autoSpaceDE w:val="0"/>
      <w:autoSpaceDN w:val="0"/>
    </w:pPr>
    <w:rPr>
      <w:rFonts w:ascii="Calibri" w:eastAsia="Calibri" w:hAnsi="Calibri" w:cs="Calibri"/>
      <w:sz w:val="22"/>
      <w:szCs w:val="22"/>
    </w:rPr>
  </w:style>
  <w:style w:type="paragraph" w:styleId="NormalWeb">
    <w:name w:val="Normal (Web)"/>
    <w:basedOn w:val="Normal"/>
    <w:uiPriority w:val="99"/>
    <w:unhideWhenUsed/>
    <w:rsid w:val="00D74D7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1154</Words>
  <Characters>6584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Gajendra Kumawat</dc:creator>
  <cp:keywords/>
  <dc:description/>
  <cp:lastModifiedBy>Mr. Govind Chandwani</cp:lastModifiedBy>
  <cp:revision>6</cp:revision>
  <dcterms:created xsi:type="dcterms:W3CDTF">2025-01-02T05:46:00Z</dcterms:created>
  <dcterms:modified xsi:type="dcterms:W3CDTF">2025-01-04T14:47:00Z</dcterms:modified>
</cp:coreProperties>
</file>